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361" w:type="dxa"/>
        <w:tblLayout w:type="fixed"/>
        <w:tblLook w:val="0000" w:firstRow="0" w:lastRow="0" w:firstColumn="0" w:lastColumn="0" w:noHBand="0" w:noVBand="0"/>
      </w:tblPr>
      <w:tblGrid>
        <w:gridCol w:w="1064"/>
        <w:gridCol w:w="3622"/>
        <w:gridCol w:w="4675"/>
      </w:tblGrid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编号：</w:t>
            </w:r>
          </w:p>
        </w:tc>
        <w:tc>
          <w:tcPr>
            <w:tcW w:w="3622" w:type="dxa"/>
            <w:vAlign w:val="center"/>
          </w:tcPr>
          <w:p w:rsidR="007D7890" w:rsidRPr="00FA2DC8" w:rsidRDefault="00251711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BAC-</w:t>
            </w:r>
            <w:r w:rsidR="00ED34B5" w:rsidRPr="00FA2DC8">
              <w:rPr>
                <w:rFonts w:hint="eastAsia"/>
                <w:sz w:val="21"/>
                <w:szCs w:val="21"/>
                <w:lang w:eastAsia="zh-CN"/>
              </w:rPr>
              <w:t>TS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-</w:t>
            </w:r>
            <w:r w:rsidR="001D789E" w:rsidRPr="00FA2DC8">
              <w:rPr>
                <w:rFonts w:hint="eastAsia"/>
                <w:sz w:val="21"/>
                <w:szCs w:val="21"/>
                <w:lang w:eastAsia="zh-CN"/>
              </w:rPr>
              <w:t>xxx</w:t>
            </w:r>
          </w:p>
        </w:tc>
        <w:tc>
          <w:tcPr>
            <w:tcW w:w="4675" w:type="dxa"/>
            <w:vMerge w:val="restart"/>
          </w:tcPr>
          <w:p w:rsidR="007D7890" w:rsidRPr="00FA2DC8" w:rsidRDefault="00574B86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 w:rsidRPr="00FA2DC8">
              <w:rPr>
                <w:noProof/>
                <w:sz w:val="21"/>
                <w:szCs w:val="21"/>
                <w:lang w:eastAsia="zh-CN"/>
              </w:rPr>
              <w:drawing>
                <wp:inline distT="0" distB="0" distL="0" distR="0">
                  <wp:extent cx="2857500" cy="304800"/>
                  <wp:effectExtent l="0" t="0" r="0" b="0"/>
                  <wp:docPr id="1" name="图片 1" descr="Logo_Beckhoff_Red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上海市江场三路市北工业园区</w:t>
            </w:r>
          </w:p>
          <w:p w:rsidR="007D7890" w:rsidRPr="00FA2DC8" w:rsidRDefault="00067ACE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16</w:t>
            </w:r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3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号</w:t>
            </w:r>
            <w:r w:rsidR="007D7890" w:rsidRPr="00FA2DC8"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5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楼（</w:t>
            </w:r>
            <w:r w:rsidR="007D7890" w:rsidRPr="00FA2DC8"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  <w:t>200436</w:t>
            </w:r>
            <w:r w:rsidR="007D7890"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）</w:t>
            </w:r>
          </w:p>
          <w:p w:rsidR="007D7890" w:rsidRPr="00FA2DC8" w:rsidRDefault="007D7890" w:rsidP="004D21E4">
            <w:pPr>
              <w:pStyle w:val="a4"/>
              <w:jc w:val="right"/>
              <w:rPr>
                <w:rFonts w:ascii="Arial Unicode MS" w:eastAsia="Arial Unicode MS" w:hAnsi="Arial Unicode MS" w:cs="Arial Unicode MS"/>
                <w:sz w:val="21"/>
                <w:szCs w:val="21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TEL: 021-66312666</w:t>
            </w:r>
          </w:p>
          <w:p w:rsidR="007D7890" w:rsidRPr="00FA2DC8" w:rsidRDefault="007D7890" w:rsidP="004D21E4">
            <w:pPr>
              <w:pStyle w:val="a3"/>
              <w:tabs>
                <w:tab w:val="clear" w:pos="4320"/>
                <w:tab w:val="clear" w:pos="8640"/>
              </w:tabs>
              <w:jc w:val="right"/>
              <w:rPr>
                <w:sz w:val="21"/>
                <w:szCs w:val="21"/>
                <w:lang w:eastAsia="zh-CN"/>
              </w:rPr>
            </w:pPr>
            <w:r w:rsidRPr="00FA2DC8">
              <w:rPr>
                <w:rFonts w:ascii="Arial Unicode MS" w:eastAsia="Arial Unicode MS" w:hAnsi="Arial Unicode MS" w:cs="Arial Unicode MS"/>
                <w:sz w:val="21"/>
                <w:szCs w:val="21"/>
              </w:rPr>
              <w:t>FAX: 021-66315696</w:t>
            </w: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日期：</w:t>
            </w:r>
          </w:p>
        </w:tc>
        <w:tc>
          <w:tcPr>
            <w:tcW w:w="3622" w:type="dxa"/>
            <w:vAlign w:val="center"/>
          </w:tcPr>
          <w:p w:rsidR="007D7890" w:rsidRPr="00FA2DC8" w:rsidRDefault="007D7890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bookmarkStart w:id="0" w:name="_GoBack"/>
            <w:bookmarkEnd w:id="0"/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651D75" w:rsidP="00840581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版本</w:t>
            </w:r>
            <w:r w:rsidR="007D7890"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：</w:t>
            </w:r>
          </w:p>
        </w:tc>
        <w:tc>
          <w:tcPr>
            <w:tcW w:w="3622" w:type="dxa"/>
            <w:vAlign w:val="center"/>
          </w:tcPr>
          <w:p w:rsidR="007D7890" w:rsidRPr="00FA2DC8" w:rsidRDefault="00651D75" w:rsidP="007D7890">
            <w:pPr>
              <w:rPr>
                <w:rFonts w:ascii="宋体" w:hAnsi="宋体"/>
                <w:sz w:val="21"/>
                <w:szCs w:val="21"/>
                <w:lang w:eastAsia="zh-CN"/>
              </w:rPr>
            </w:pPr>
            <w:r w:rsidRPr="00FA2DC8">
              <w:rPr>
                <w:rFonts w:ascii="宋体" w:hAnsi="宋体" w:hint="eastAsia"/>
                <w:sz w:val="21"/>
                <w:szCs w:val="21"/>
                <w:lang w:eastAsia="zh-CN"/>
              </w:rPr>
              <w:t>V1.0</w:t>
            </w:r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  <w:tr w:rsidR="007D7890" w:rsidRPr="00FA2DC8">
        <w:trPr>
          <w:cantSplit/>
          <w:trHeight w:val="495"/>
        </w:trPr>
        <w:tc>
          <w:tcPr>
            <w:tcW w:w="1064" w:type="dxa"/>
            <w:vAlign w:val="center"/>
          </w:tcPr>
          <w:p w:rsidR="007D7890" w:rsidRPr="00FA2DC8" w:rsidRDefault="007D7890" w:rsidP="00421C7F">
            <w:pPr>
              <w:jc w:val="both"/>
              <w:rPr>
                <w:sz w:val="21"/>
                <w:szCs w:val="21"/>
                <w:lang w:eastAsia="zh-CN"/>
              </w:rPr>
            </w:pPr>
            <w:proofErr w:type="spellStart"/>
            <w:r w:rsidRPr="00FA2DC8">
              <w:rPr>
                <w:rFonts w:ascii="Arial Unicode MS" w:eastAsia="Arial Unicode MS" w:hAnsi="Arial Unicode MS" w:cs="Arial Unicode MS" w:hint="eastAsia"/>
                <w:sz w:val="21"/>
                <w:szCs w:val="21"/>
                <w:lang w:eastAsia="zh-CN"/>
              </w:rPr>
              <w:t>E_mail</w:t>
            </w:r>
            <w:proofErr w:type="spellEnd"/>
            <w:r w:rsidRPr="00FA2DC8">
              <w:rPr>
                <w:rFonts w:hint="eastAsia"/>
                <w:sz w:val="21"/>
                <w:szCs w:val="21"/>
                <w:lang w:eastAsia="zh-CN"/>
              </w:rPr>
              <w:t>:</w:t>
            </w:r>
          </w:p>
        </w:tc>
        <w:tc>
          <w:tcPr>
            <w:tcW w:w="3622" w:type="dxa"/>
            <w:vAlign w:val="center"/>
          </w:tcPr>
          <w:p w:rsidR="00B57584" w:rsidRPr="00FA2DC8" w:rsidRDefault="00334A65" w:rsidP="007D7890">
            <w:pPr>
              <w:jc w:val="both"/>
              <w:rPr>
                <w:rFonts w:ascii="Arial Unicode MS" w:eastAsia="Arial Unicode MS" w:hAnsi="Arial Unicode MS" w:cs="Arial Unicode MS"/>
                <w:sz w:val="21"/>
                <w:szCs w:val="21"/>
                <w:lang w:eastAsia="zh-CN"/>
              </w:rPr>
            </w:pPr>
            <w:hyperlink r:id="rId9" w:history="1">
              <w:r w:rsidR="00583AFD" w:rsidRPr="009B3659">
                <w:rPr>
                  <w:rStyle w:val="a6"/>
                  <w:rFonts w:ascii="Arial Unicode MS" w:eastAsia="Arial Unicode MS" w:hAnsi="Arial Unicode MS" w:cs="Arial Unicode MS"/>
                  <w:sz w:val="21"/>
                  <w:szCs w:val="21"/>
                  <w:lang w:eastAsia="zh-CN"/>
                </w:rPr>
                <w:t>hb.zhang</w:t>
              </w:r>
              <w:r w:rsidR="00583AFD" w:rsidRPr="009B3659">
                <w:rPr>
                  <w:rStyle w:val="a6"/>
                  <w:rFonts w:ascii="Arial Unicode MS" w:eastAsia="Arial Unicode MS" w:hAnsi="Arial Unicode MS" w:cs="Arial Unicode MS" w:hint="eastAsia"/>
                  <w:sz w:val="21"/>
                  <w:szCs w:val="21"/>
                  <w:lang w:eastAsia="zh-CN"/>
                </w:rPr>
                <w:t>@beckhoff.com.cn</w:t>
              </w:r>
            </w:hyperlink>
          </w:p>
        </w:tc>
        <w:tc>
          <w:tcPr>
            <w:tcW w:w="4675" w:type="dxa"/>
            <w:vMerge/>
          </w:tcPr>
          <w:p w:rsidR="007D7890" w:rsidRPr="00FA2DC8" w:rsidRDefault="007D7890" w:rsidP="00DE077B">
            <w:pPr>
              <w:rPr>
                <w:sz w:val="21"/>
                <w:szCs w:val="21"/>
              </w:rPr>
            </w:pP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583AFD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A3429A" w:rsidRPr="00FA2DC8" w:rsidRDefault="00A3429A">
      <w:pPr>
        <w:rPr>
          <w:sz w:val="21"/>
          <w:szCs w:val="21"/>
          <w:lang w:eastAsia="zh-CN"/>
        </w:rPr>
      </w:pPr>
    </w:p>
    <w:p w:rsidR="00B07D54" w:rsidRPr="00FA2DC8" w:rsidRDefault="00B07D54">
      <w:pPr>
        <w:ind w:left="5760" w:firstLine="720"/>
        <w:rPr>
          <w:rFonts w:cs="Arial"/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E73F92" w:rsidP="001D2C12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r w:rsidRPr="00E73F92">
              <w:rPr>
                <w:b/>
                <w:bCs/>
                <w:sz w:val="21"/>
                <w:szCs w:val="21"/>
                <w:lang w:eastAsia="zh-CN"/>
              </w:rPr>
              <w:t>用</w:t>
            </w:r>
            <w:r w:rsidRPr="00E73F92">
              <w:rPr>
                <w:b/>
                <w:bCs/>
                <w:sz w:val="21"/>
                <w:szCs w:val="21"/>
                <w:lang w:eastAsia="zh-CN"/>
              </w:rPr>
              <w:t>EL6695</w:t>
            </w:r>
            <w:r w:rsidRPr="00E73F92">
              <w:rPr>
                <w:b/>
                <w:bCs/>
                <w:sz w:val="21"/>
                <w:szCs w:val="21"/>
                <w:lang w:eastAsia="zh-CN"/>
              </w:rPr>
              <w:t>实现两台</w:t>
            </w:r>
            <w:r w:rsidRPr="00E73F92">
              <w:rPr>
                <w:b/>
                <w:bCs/>
                <w:sz w:val="21"/>
                <w:szCs w:val="21"/>
                <w:lang w:eastAsia="zh-CN"/>
              </w:rPr>
              <w:t>PC</w:t>
            </w:r>
            <w:r w:rsidR="004E40F1">
              <w:rPr>
                <w:rFonts w:hint="eastAsia"/>
                <w:b/>
                <w:bCs/>
                <w:sz w:val="21"/>
                <w:szCs w:val="21"/>
                <w:lang w:eastAsia="zh-CN"/>
              </w:rPr>
              <w:t>的</w:t>
            </w:r>
            <w:r w:rsidR="004E40F1">
              <w:rPr>
                <w:b/>
                <w:bCs/>
                <w:sz w:val="21"/>
                <w:szCs w:val="21"/>
                <w:lang w:eastAsia="zh-CN"/>
              </w:rPr>
              <w:t>数据</w:t>
            </w:r>
            <w:r w:rsidR="004E40F1">
              <w:rPr>
                <w:rFonts w:hint="eastAsia"/>
                <w:b/>
                <w:bCs/>
                <w:sz w:val="21"/>
                <w:szCs w:val="21"/>
                <w:lang w:eastAsia="zh-CN"/>
              </w:rPr>
              <w:t>交互</w:t>
            </w:r>
          </w:p>
        </w:tc>
      </w:tr>
    </w:tbl>
    <w:p w:rsidR="00B07D54" w:rsidRPr="00FA2DC8" w:rsidRDefault="00B07D54">
      <w:pPr>
        <w:ind w:left="-720" w:right="-720"/>
        <w:jc w:val="center"/>
        <w:rPr>
          <w:rFonts w:cs="Arial"/>
          <w:sz w:val="21"/>
          <w:szCs w:val="21"/>
          <w:lang w:eastAsia="zh-CN"/>
        </w:rPr>
      </w:pPr>
    </w:p>
    <w:p w:rsidR="00B07D54" w:rsidRPr="00FA2DC8" w:rsidRDefault="00574B86">
      <w:pPr>
        <w:pStyle w:val="1"/>
        <w:jc w:val="center"/>
        <w:rPr>
          <w:sz w:val="21"/>
          <w:szCs w:val="21"/>
          <w:lang w:eastAsia="zh-CN"/>
        </w:rPr>
      </w:pPr>
      <w:r w:rsidRPr="00FA2DC8">
        <w:rPr>
          <w:b w:val="0"/>
          <w:bCs w:val="0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132080</wp:posOffset>
                </wp:positionV>
                <wp:extent cx="5943600" cy="0"/>
                <wp:effectExtent l="9525" t="6350" r="9525" b="1270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2A13F" id="Line 6" o:spid="_x0000_s1026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0.4pt" to="459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oQ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RiEUqQD&#10;ibZCcTQLnemNKyCgUjsbaqNn9WK2mn53SOmqJerAI8PXi4G0LGQkb1LCxhnA3/efNYMYcvQ6tunc&#10;2C5AQgPQOapxuavBzx5ROJwu8qdZ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"/>
            </w:pict>
          </mc:Fallback>
        </mc:AlternateContent>
      </w:r>
    </w:p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25386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概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述</w:t>
            </w:r>
          </w:p>
        </w:tc>
      </w:tr>
    </w:tbl>
    <w:p w:rsidR="00B07D54" w:rsidRPr="00FA2DC8" w:rsidRDefault="00B07D54">
      <w:pPr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466"/>
        </w:trPr>
        <w:tc>
          <w:tcPr>
            <w:tcW w:w="9360" w:type="dxa"/>
            <w:vAlign w:val="center"/>
          </w:tcPr>
          <w:p w:rsidR="00B07D54" w:rsidRPr="00FA2DC8" w:rsidRDefault="001D789E" w:rsidP="00263E67">
            <w:pPr>
              <w:pStyle w:val="a3"/>
              <w:tabs>
                <w:tab w:val="clear" w:pos="4320"/>
                <w:tab w:val="clear" w:pos="8640"/>
              </w:tabs>
              <w:jc w:val="both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对于</w:t>
            </w:r>
            <w:r w:rsidR="001D2C12">
              <w:rPr>
                <w:rFonts w:hint="eastAsia"/>
                <w:sz w:val="21"/>
                <w:szCs w:val="21"/>
                <w:lang w:eastAsia="zh-CN"/>
              </w:rPr>
              <w:t>有</w:t>
            </w:r>
            <w:r w:rsidR="001D2C12">
              <w:rPr>
                <w:sz w:val="21"/>
                <w:szCs w:val="21"/>
                <w:lang w:eastAsia="zh-CN"/>
              </w:rPr>
              <w:t>多台</w:t>
            </w:r>
            <w:r w:rsidR="001D2C12">
              <w:rPr>
                <w:sz w:val="21"/>
                <w:szCs w:val="21"/>
                <w:lang w:eastAsia="zh-CN"/>
              </w:rPr>
              <w:t>PC</w:t>
            </w:r>
            <w:r w:rsidR="001D2C12">
              <w:rPr>
                <w:sz w:val="21"/>
                <w:szCs w:val="21"/>
                <w:lang w:eastAsia="zh-CN"/>
              </w:rPr>
              <w:t>的设备，当需要多台</w:t>
            </w:r>
            <w:r w:rsidR="001D2C12">
              <w:rPr>
                <w:sz w:val="21"/>
                <w:szCs w:val="21"/>
                <w:lang w:eastAsia="zh-CN"/>
              </w:rPr>
              <w:t>PC</w:t>
            </w:r>
            <w:r w:rsidR="00263E67">
              <w:rPr>
                <w:rFonts w:hint="eastAsia"/>
                <w:sz w:val="21"/>
                <w:szCs w:val="21"/>
                <w:lang w:eastAsia="zh-CN"/>
              </w:rPr>
              <w:t>协同</w:t>
            </w:r>
            <w:r w:rsidR="001D2C12">
              <w:rPr>
                <w:sz w:val="21"/>
                <w:szCs w:val="21"/>
                <w:lang w:eastAsia="zh-CN"/>
              </w:rPr>
              <w:t>运行</w:t>
            </w:r>
            <w:r w:rsidR="001D2C12">
              <w:rPr>
                <w:rFonts w:hint="eastAsia"/>
                <w:sz w:val="21"/>
                <w:szCs w:val="21"/>
                <w:lang w:eastAsia="zh-CN"/>
              </w:rPr>
              <w:t>时</w:t>
            </w:r>
            <w:r w:rsidR="001D2C12">
              <w:rPr>
                <w:sz w:val="21"/>
                <w:szCs w:val="21"/>
                <w:lang w:eastAsia="zh-CN"/>
              </w:rPr>
              <w:t>，可以考虑</w:t>
            </w:r>
            <w:r w:rsidR="001D2C12">
              <w:rPr>
                <w:rFonts w:hint="eastAsia"/>
                <w:sz w:val="21"/>
                <w:szCs w:val="21"/>
                <w:lang w:eastAsia="zh-CN"/>
              </w:rPr>
              <w:t>使用</w:t>
            </w:r>
            <w:r w:rsidR="001D2C12">
              <w:rPr>
                <w:sz w:val="21"/>
                <w:szCs w:val="21"/>
                <w:lang w:eastAsia="zh-CN"/>
              </w:rPr>
              <w:t xml:space="preserve">EL6695 </w:t>
            </w:r>
            <w:proofErr w:type="spellStart"/>
            <w:r w:rsidR="001D2C12">
              <w:rPr>
                <w:sz w:val="21"/>
                <w:szCs w:val="21"/>
                <w:lang w:eastAsia="zh-CN"/>
              </w:rPr>
              <w:t>EtherCAT</w:t>
            </w:r>
            <w:proofErr w:type="spellEnd"/>
            <w:r w:rsidR="001D2C12">
              <w:rPr>
                <w:sz w:val="21"/>
                <w:szCs w:val="21"/>
                <w:lang w:eastAsia="zh-CN"/>
              </w:rPr>
              <w:t xml:space="preserve"> Bridge</w:t>
            </w:r>
            <w:r w:rsidR="001D2C12">
              <w:rPr>
                <w:sz w:val="21"/>
                <w:szCs w:val="21"/>
                <w:lang w:eastAsia="zh-CN"/>
              </w:rPr>
              <w:t>模块实现</w:t>
            </w:r>
            <w:r w:rsidR="00263E67">
              <w:rPr>
                <w:rFonts w:hint="eastAsia"/>
                <w:sz w:val="21"/>
                <w:szCs w:val="21"/>
                <w:lang w:eastAsia="zh-CN"/>
              </w:rPr>
              <w:t>多台</w:t>
            </w:r>
            <w:r w:rsidR="00263E67">
              <w:rPr>
                <w:sz w:val="21"/>
                <w:szCs w:val="21"/>
                <w:lang w:eastAsia="zh-CN"/>
              </w:rPr>
              <w:t>PC</w:t>
            </w:r>
            <w:r w:rsidR="00263E67">
              <w:rPr>
                <w:sz w:val="21"/>
                <w:szCs w:val="21"/>
                <w:lang w:eastAsia="zh-CN"/>
              </w:rPr>
              <w:t>之间的数据交互</w:t>
            </w:r>
            <w:r w:rsidR="00D658EB">
              <w:rPr>
                <w:rFonts w:hint="eastAsia"/>
                <w:sz w:val="21"/>
                <w:szCs w:val="21"/>
                <w:lang w:eastAsia="zh-CN"/>
              </w:rPr>
              <w:t>，</w:t>
            </w:r>
            <w:r w:rsidR="00D658EB" w:rsidRPr="00D658EB">
              <w:rPr>
                <w:rFonts w:cs="Arial"/>
                <w:color w:val="FF0000"/>
                <w:sz w:val="21"/>
                <w:szCs w:val="21"/>
                <w:lang w:eastAsia="zh-CN"/>
              </w:rPr>
              <w:t>但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必须确保作为网络主控的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PC1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系统最后启动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,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其余系统启动完成后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,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才能启动主控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PC1,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否则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EL6695-0002(Box)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不能进入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 xml:space="preserve">OP </w:t>
            </w:r>
            <w:r w:rsidR="00D658EB" w:rsidRPr="0045771B">
              <w:rPr>
                <w:rFonts w:cs="Arial" w:hint="eastAsia"/>
                <w:color w:val="FF0000"/>
                <w:sz w:val="21"/>
                <w:szCs w:val="21"/>
                <w:lang w:eastAsia="zh-CN"/>
              </w:rPr>
              <w:t>状态</w:t>
            </w:r>
            <w:r w:rsidR="00234AF8" w:rsidRPr="00FA2DC8">
              <w:rPr>
                <w:rFonts w:hint="eastAsia"/>
                <w:sz w:val="21"/>
                <w:szCs w:val="21"/>
                <w:lang w:eastAsia="zh-CN"/>
              </w:rPr>
              <w:t>。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文档中包含的文件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0"/>
        <w:gridCol w:w="6480"/>
      </w:tblGrid>
      <w:tr w:rsidR="00B07D54" w:rsidRPr="00FA2DC8">
        <w:tc>
          <w:tcPr>
            <w:tcW w:w="2880" w:type="dxa"/>
          </w:tcPr>
          <w:p w:rsidR="00B07D54" w:rsidRPr="00FA2DC8" w:rsidRDefault="00661F3D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Cs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bCs/>
                <w:sz w:val="21"/>
                <w:szCs w:val="21"/>
                <w:lang w:eastAsia="zh-CN"/>
              </w:rPr>
              <w:t>文件名称</w:t>
            </w:r>
          </w:p>
        </w:tc>
        <w:tc>
          <w:tcPr>
            <w:tcW w:w="6480" w:type="dxa"/>
          </w:tcPr>
          <w:p w:rsidR="00B07D54" w:rsidRPr="00FA2DC8" w:rsidRDefault="00661F3D">
            <w:pPr>
              <w:pStyle w:val="a3"/>
              <w:tabs>
                <w:tab w:val="clear" w:pos="4320"/>
                <w:tab w:val="clear" w:pos="8640"/>
              </w:tabs>
              <w:jc w:val="center"/>
              <w:rPr>
                <w:bCs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bCs/>
                <w:sz w:val="21"/>
                <w:szCs w:val="21"/>
                <w:lang w:eastAsia="zh-CN"/>
              </w:rPr>
              <w:t>文件说明</w:t>
            </w:r>
          </w:p>
        </w:tc>
      </w:tr>
      <w:tr w:rsidR="009F31DA" w:rsidRPr="00FA2DC8">
        <w:tc>
          <w:tcPr>
            <w:tcW w:w="2880" w:type="dxa"/>
          </w:tcPr>
          <w:p w:rsidR="009F31DA" w:rsidRPr="00FA2DC8" w:rsidRDefault="009F31DA" w:rsidP="00FC5728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</w:p>
        </w:tc>
        <w:tc>
          <w:tcPr>
            <w:tcW w:w="64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</w:p>
        </w:tc>
      </w:tr>
      <w:tr w:rsidR="009F31DA" w:rsidRPr="00FA2DC8">
        <w:tc>
          <w:tcPr>
            <w:tcW w:w="28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</w:rPr>
            </w:pPr>
          </w:p>
        </w:tc>
        <w:tc>
          <w:tcPr>
            <w:tcW w:w="6480" w:type="dxa"/>
          </w:tcPr>
          <w:p w:rsidR="009F31DA" w:rsidRPr="00FA2DC8" w:rsidRDefault="009F31DA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p w:rsidR="00253867" w:rsidRPr="00FA2DC8" w:rsidRDefault="00253867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253867" w:rsidRPr="00FA2DC8">
        <w:trPr>
          <w:trHeight w:val="287"/>
        </w:trPr>
        <w:tc>
          <w:tcPr>
            <w:tcW w:w="9360" w:type="dxa"/>
          </w:tcPr>
          <w:p w:rsidR="00253867" w:rsidRPr="00FA2DC8" w:rsidRDefault="00253867" w:rsidP="00643761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备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 xml:space="preserve">  </w:t>
            </w:r>
            <w:r w:rsidRPr="00FA2DC8">
              <w:rPr>
                <w:rFonts w:hint="eastAsia"/>
                <w:sz w:val="21"/>
                <w:szCs w:val="21"/>
                <w:lang w:eastAsia="zh-CN"/>
              </w:rPr>
              <w:t>注</w:t>
            </w:r>
          </w:p>
        </w:tc>
      </w:tr>
    </w:tbl>
    <w:p w:rsidR="00B07D54" w:rsidRPr="00FA2DC8" w:rsidRDefault="00B07D54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FA2DC8" w:rsidRDefault="009E1B05" w:rsidP="00263E67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关键字：</w:t>
            </w:r>
            <w:r w:rsidR="001D2C12">
              <w:rPr>
                <w:sz w:val="21"/>
                <w:szCs w:val="21"/>
                <w:lang w:eastAsia="zh-CN"/>
              </w:rPr>
              <w:t>EL6695</w:t>
            </w:r>
            <w:r w:rsidR="00C47703" w:rsidRPr="00FA2DC8">
              <w:rPr>
                <w:rFonts w:hint="eastAsia"/>
                <w:sz w:val="21"/>
                <w:szCs w:val="21"/>
                <w:lang w:eastAsia="zh-CN"/>
              </w:rPr>
              <w:t>，</w:t>
            </w:r>
            <w:r w:rsidR="00263E67">
              <w:rPr>
                <w:rFonts w:hint="eastAsia"/>
                <w:sz w:val="21"/>
                <w:szCs w:val="21"/>
                <w:lang w:eastAsia="zh-CN"/>
              </w:rPr>
              <w:t>数据交互</w:t>
            </w:r>
          </w:p>
        </w:tc>
      </w:tr>
    </w:tbl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p w:rsidR="00B07D54" w:rsidRPr="00FA2DC8" w:rsidRDefault="00B07D54">
      <w:pPr>
        <w:rPr>
          <w:sz w:val="21"/>
          <w:szCs w:val="21"/>
          <w:lang w:eastAsia="zh-CN"/>
        </w:rPr>
      </w:pPr>
    </w:p>
    <w:p w:rsidR="004C5131" w:rsidRPr="00FA2DC8" w:rsidRDefault="004C5131">
      <w:pPr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4C5131" w:rsidRPr="00FA2DC8" w:rsidRDefault="004C5131" w:rsidP="005F5DFE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免责声明</w:t>
            </w:r>
          </w:p>
        </w:tc>
      </w:tr>
    </w:tbl>
    <w:p w:rsidR="004C5131" w:rsidRPr="00FA2DC8" w:rsidRDefault="004C5131" w:rsidP="004C5131">
      <w:pPr>
        <w:rPr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4C5131" w:rsidRPr="00FA2DC8">
        <w:trPr>
          <w:trHeight w:val="287"/>
        </w:trPr>
        <w:tc>
          <w:tcPr>
            <w:tcW w:w="9360" w:type="dxa"/>
          </w:tcPr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  <w:r w:rsidRPr="00FA2DC8">
              <w:rPr>
                <w:rFonts w:cs="Arial"/>
                <w:sz w:val="21"/>
                <w:szCs w:val="21"/>
                <w:lang w:eastAsia="zh-CN"/>
              </w:rPr>
              <w:t>我们已</w:t>
            </w:r>
            <w:r w:rsidRPr="00FA2DC8">
              <w:rPr>
                <w:rFonts w:cs="Arial" w:hint="eastAsia"/>
                <w:sz w:val="21"/>
                <w:szCs w:val="21"/>
                <w:lang w:eastAsia="zh-CN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1"/>
                <w:szCs w:val="21"/>
                <w:lang w:eastAsia="zh-CN"/>
              </w:rPr>
            </w:pPr>
          </w:p>
          <w:p w:rsidR="00D02A4E" w:rsidRPr="00FA2DC8" w:rsidRDefault="00D02A4E" w:rsidP="00D02A4E">
            <w:pPr>
              <w:widowControl w:val="0"/>
              <w:autoSpaceDE w:val="0"/>
              <w:autoSpaceDN w:val="0"/>
              <w:adjustRightInd w:val="0"/>
              <w:rPr>
                <w:rFonts w:cs="Arial"/>
                <w:i/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i/>
                <w:sz w:val="21"/>
                <w:szCs w:val="21"/>
                <w:lang w:eastAsia="zh-CN"/>
              </w:rPr>
              <w:t>文档内容可能</w:t>
            </w:r>
            <w:r w:rsidRPr="00FA2DC8">
              <w:rPr>
                <w:i/>
                <w:sz w:val="21"/>
                <w:szCs w:val="21"/>
                <w:lang w:eastAsia="zh-CN"/>
              </w:rPr>
              <w:t>随时更新</w:t>
            </w:r>
          </w:p>
          <w:p w:rsidR="004C5131" w:rsidRPr="00FA2DC8" w:rsidRDefault="00D02A4E" w:rsidP="00D02A4E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r w:rsidRPr="00FA2DC8">
              <w:rPr>
                <w:i/>
                <w:sz w:val="21"/>
                <w:szCs w:val="21"/>
                <w:lang w:eastAsia="zh-CN"/>
              </w:rPr>
              <w:t>如有改动，恕不事先通知</w:t>
            </w:r>
          </w:p>
        </w:tc>
      </w:tr>
    </w:tbl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Default="00234AF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FA2DC8" w:rsidRDefault="00FA2DC8">
      <w:pPr>
        <w:rPr>
          <w:rFonts w:cs="Arial"/>
          <w:sz w:val="21"/>
          <w:szCs w:val="21"/>
          <w:lang w:eastAsia="zh-CN"/>
        </w:rPr>
      </w:pPr>
    </w:p>
    <w:p w:rsidR="00FA2DC8" w:rsidRPr="00FA2DC8" w:rsidRDefault="00FA2DC8">
      <w:pPr>
        <w:rPr>
          <w:rFonts w:cs="Arial"/>
          <w:sz w:val="21"/>
          <w:szCs w:val="21"/>
          <w:lang w:eastAsia="zh-CN"/>
        </w:rPr>
      </w:pPr>
    </w:p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Pr="00B0506D" w:rsidRDefault="00B34CFB" w:rsidP="00B0506D">
      <w:pPr>
        <w:jc w:val="center"/>
        <w:rPr>
          <w:b/>
          <w:bCs/>
          <w:sz w:val="32"/>
          <w:szCs w:val="32"/>
          <w:lang w:eastAsia="zh-CN"/>
        </w:rPr>
      </w:pPr>
      <w:r w:rsidRPr="00B34CFB">
        <w:rPr>
          <w:b/>
          <w:bCs/>
          <w:sz w:val="32"/>
          <w:szCs w:val="32"/>
          <w:lang w:eastAsia="zh-CN"/>
        </w:rPr>
        <w:t>用</w:t>
      </w:r>
      <w:r w:rsidRPr="00B34CFB">
        <w:rPr>
          <w:b/>
          <w:bCs/>
          <w:sz w:val="32"/>
          <w:szCs w:val="32"/>
          <w:lang w:eastAsia="zh-CN"/>
        </w:rPr>
        <w:t>EL6695</w:t>
      </w:r>
      <w:r w:rsidRPr="00B34CFB">
        <w:rPr>
          <w:b/>
          <w:bCs/>
          <w:sz w:val="32"/>
          <w:szCs w:val="32"/>
          <w:lang w:eastAsia="zh-CN"/>
        </w:rPr>
        <w:t>实现两台</w:t>
      </w:r>
      <w:r w:rsidRPr="00B34CFB">
        <w:rPr>
          <w:b/>
          <w:bCs/>
          <w:sz w:val="32"/>
          <w:szCs w:val="32"/>
          <w:lang w:eastAsia="zh-CN"/>
        </w:rPr>
        <w:t>PC</w:t>
      </w:r>
      <w:r w:rsidR="004E40F1">
        <w:rPr>
          <w:rFonts w:hint="eastAsia"/>
          <w:b/>
          <w:bCs/>
          <w:sz w:val="32"/>
          <w:szCs w:val="32"/>
          <w:lang w:eastAsia="zh-CN"/>
        </w:rPr>
        <w:t>的</w:t>
      </w:r>
      <w:r w:rsidRPr="00B34CFB">
        <w:rPr>
          <w:b/>
          <w:bCs/>
          <w:sz w:val="32"/>
          <w:szCs w:val="32"/>
          <w:lang w:eastAsia="zh-CN"/>
        </w:rPr>
        <w:t>数据</w:t>
      </w:r>
      <w:r w:rsidR="004E40F1">
        <w:rPr>
          <w:rFonts w:hint="eastAsia"/>
          <w:b/>
          <w:bCs/>
          <w:sz w:val="32"/>
          <w:szCs w:val="32"/>
          <w:lang w:eastAsia="zh-CN"/>
        </w:rPr>
        <w:t>交互</w:t>
      </w:r>
    </w:p>
    <w:p w:rsidR="00234AF8" w:rsidRPr="00FA2DC8" w:rsidRDefault="00234AF8">
      <w:pPr>
        <w:rPr>
          <w:rFonts w:cs="Arial"/>
          <w:sz w:val="21"/>
          <w:szCs w:val="21"/>
          <w:lang w:eastAsia="zh-CN"/>
        </w:rPr>
      </w:pPr>
    </w:p>
    <w:p w:rsidR="00234AF8" w:rsidRDefault="00234AF8" w:rsidP="001D2C12">
      <w:pPr>
        <w:pStyle w:val="a8"/>
        <w:numPr>
          <w:ilvl w:val="0"/>
          <w:numId w:val="9"/>
        </w:numPr>
        <w:ind w:firstLineChars="0"/>
        <w:rPr>
          <w:rFonts w:cs="Arial"/>
          <w:sz w:val="21"/>
          <w:szCs w:val="21"/>
          <w:lang w:eastAsia="zh-CN"/>
        </w:rPr>
      </w:pPr>
      <w:r w:rsidRPr="001D2C12">
        <w:rPr>
          <w:rFonts w:cs="Arial" w:hint="eastAsia"/>
          <w:sz w:val="21"/>
          <w:szCs w:val="21"/>
          <w:lang w:eastAsia="zh-CN"/>
        </w:rPr>
        <w:t>系统架构</w:t>
      </w:r>
    </w:p>
    <w:p w:rsidR="00C0386D" w:rsidRDefault="00C0386D" w:rsidP="00D305BC">
      <w:pPr>
        <w:pStyle w:val="a8"/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D305BC" w:rsidRDefault="00D305BC" w:rsidP="00D305BC">
      <w:pPr>
        <w:pStyle w:val="a8"/>
        <w:ind w:left="360" w:firstLineChars="0" w:firstLine="0"/>
        <w:rPr>
          <w:rFonts w:cs="Arial"/>
          <w:sz w:val="21"/>
          <w:szCs w:val="21"/>
          <w:lang w:eastAsia="zh-CN"/>
        </w:rPr>
      </w:pPr>
      <w:r w:rsidRPr="00D305BC">
        <w:rPr>
          <w:rFonts w:cs="Arial"/>
          <w:noProof/>
          <w:sz w:val="21"/>
          <w:szCs w:val="21"/>
          <w:lang w:eastAsia="zh-CN"/>
        </w:rPr>
        <w:drawing>
          <wp:anchor distT="0" distB="0" distL="114300" distR="114300" simplePos="0" relativeHeight="251674112" behindDoc="0" locked="0" layoutInCell="1" allowOverlap="1" wp14:anchorId="70A78E70" wp14:editId="67105BF7">
            <wp:simplePos x="0" y="0"/>
            <wp:positionH relativeFrom="column">
              <wp:posOffset>1605381</wp:posOffset>
            </wp:positionH>
            <wp:positionV relativeFrom="paragraph">
              <wp:posOffset>5799</wp:posOffset>
            </wp:positionV>
            <wp:extent cx="113030" cy="889635"/>
            <wp:effectExtent l="0" t="0" r="1270" b="5715"/>
            <wp:wrapNone/>
            <wp:docPr id="28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305BC">
        <w:rPr>
          <w:rFonts w:cs="Arial"/>
          <w:noProof/>
          <w:sz w:val="21"/>
          <w:szCs w:val="21"/>
          <w:lang w:eastAsia="zh-CN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1675051</wp:posOffset>
            </wp:positionH>
            <wp:positionV relativeFrom="paragraph">
              <wp:posOffset>7287</wp:posOffset>
            </wp:positionV>
            <wp:extent cx="405240" cy="897727"/>
            <wp:effectExtent l="0" t="0" r="0" b="0"/>
            <wp:wrapNone/>
            <wp:docPr id="22" name="图片 22" descr="C:\Users\hongbiaozhang\Desktop\捕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ngbiaozhang\Desktop\捕获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15" cy="9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05BC">
        <w:rPr>
          <w:rFonts w:cs="Arial"/>
          <w:noProof/>
          <w:sz w:val="21"/>
          <w:szCs w:val="21"/>
          <w:lang w:eastAsia="zh-CN"/>
        </w:rPr>
        <w:drawing>
          <wp:anchor distT="0" distB="0" distL="114300" distR="114300" simplePos="0" relativeHeight="251662848" behindDoc="0" locked="0" layoutInCell="1" allowOverlap="1" wp14:anchorId="6E5F44D6" wp14:editId="608DD91D">
            <wp:simplePos x="0" y="0"/>
            <wp:positionH relativeFrom="column">
              <wp:posOffset>4329430</wp:posOffset>
            </wp:positionH>
            <wp:positionV relativeFrom="paragraph">
              <wp:posOffset>24765</wp:posOffset>
            </wp:positionV>
            <wp:extent cx="209550" cy="852805"/>
            <wp:effectExtent l="0" t="0" r="0" b="4445"/>
            <wp:wrapNone/>
            <wp:docPr id="10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305BC">
        <w:rPr>
          <w:rFonts w:cs="Arial"/>
          <w:noProof/>
          <w:sz w:val="21"/>
          <w:szCs w:val="21"/>
          <w:lang w:eastAsia="zh-CN"/>
        </w:rPr>
        <w:drawing>
          <wp:anchor distT="0" distB="0" distL="114300" distR="114300" simplePos="0" relativeHeight="251666944" behindDoc="0" locked="0" layoutInCell="1" allowOverlap="1" wp14:anchorId="6D57380E" wp14:editId="232B24A5">
            <wp:simplePos x="0" y="0"/>
            <wp:positionH relativeFrom="column">
              <wp:posOffset>3252303</wp:posOffset>
            </wp:positionH>
            <wp:positionV relativeFrom="paragraph">
              <wp:posOffset>1905</wp:posOffset>
            </wp:positionV>
            <wp:extent cx="967740" cy="909320"/>
            <wp:effectExtent l="0" t="0" r="3810" b="5080"/>
            <wp:wrapNone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305BC">
        <w:rPr>
          <w:rFonts w:cs="Arial"/>
          <w:noProof/>
          <w:sz w:val="21"/>
          <w:szCs w:val="21"/>
          <w:lang w:eastAsia="zh-CN"/>
        </w:rPr>
        <w:drawing>
          <wp:anchor distT="0" distB="0" distL="114300" distR="114300" simplePos="0" relativeHeight="251663872" behindDoc="0" locked="0" layoutInCell="1" allowOverlap="1" wp14:anchorId="44E05645" wp14:editId="3CCF14B6">
            <wp:simplePos x="0" y="0"/>
            <wp:positionH relativeFrom="column">
              <wp:posOffset>4213058</wp:posOffset>
            </wp:positionH>
            <wp:positionV relativeFrom="paragraph">
              <wp:posOffset>1905</wp:posOffset>
            </wp:positionV>
            <wp:extent cx="113030" cy="889635"/>
            <wp:effectExtent l="0" t="0" r="1270" b="5715"/>
            <wp:wrapNone/>
            <wp:docPr id="20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305BC">
        <w:rPr>
          <w:rFonts w:cs="Arial"/>
          <w:noProof/>
          <w:sz w:val="21"/>
          <w:szCs w:val="21"/>
          <w:lang w:eastAsia="zh-CN"/>
        </w:rPr>
        <w:drawing>
          <wp:anchor distT="0" distB="0" distL="114300" distR="114300" simplePos="0" relativeHeight="251660800" behindDoc="0" locked="0" layoutInCell="1" allowOverlap="1" wp14:anchorId="3E801DC6" wp14:editId="468E47A1">
            <wp:simplePos x="0" y="0"/>
            <wp:positionH relativeFrom="column">
              <wp:posOffset>1597660</wp:posOffset>
            </wp:positionH>
            <wp:positionV relativeFrom="paragraph">
              <wp:posOffset>12065</wp:posOffset>
            </wp:positionV>
            <wp:extent cx="113030" cy="889635"/>
            <wp:effectExtent l="0" t="0" r="1270" b="5715"/>
            <wp:wrapNone/>
            <wp:docPr id="7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" cy="88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D305BC">
        <w:rPr>
          <w:rFonts w:cs="Arial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3230C18" wp14:editId="5B5ED7E8">
                <wp:simplePos x="0" y="0"/>
                <wp:positionH relativeFrom="column">
                  <wp:posOffset>1201420</wp:posOffset>
                </wp:positionH>
                <wp:positionV relativeFrom="paragraph">
                  <wp:posOffset>145415</wp:posOffset>
                </wp:positionV>
                <wp:extent cx="0" cy="305435"/>
                <wp:effectExtent l="19050" t="19050" r="38100" b="18415"/>
                <wp:wrapNone/>
                <wp:docPr id="6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30543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AD2D44" id="Line 36" o:spid="_x0000_s1026" style="position:absolute;left:0;text-align:left;flip:y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6pt,11.45pt" to="94.6pt,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" strokecolor="yellow" strokeweight="4pt"/>
            </w:pict>
          </mc:Fallback>
        </mc:AlternateContent>
      </w:r>
      <w:r w:rsidRPr="00D305BC">
        <w:rPr>
          <w:rFonts w:cs="Arial"/>
          <w:noProof/>
          <w:sz w:val="21"/>
          <w:szCs w:val="21"/>
          <w:lang w:eastAsia="zh-CN"/>
        </w:rPr>
        <w:drawing>
          <wp:anchor distT="0" distB="0" distL="114300" distR="114300" simplePos="0" relativeHeight="251665920" behindDoc="0" locked="0" layoutInCell="1" allowOverlap="1" wp14:anchorId="6E142AD3" wp14:editId="7A68D7C9">
            <wp:simplePos x="0" y="0"/>
            <wp:positionH relativeFrom="column">
              <wp:posOffset>641985</wp:posOffset>
            </wp:positionH>
            <wp:positionV relativeFrom="paragraph">
              <wp:posOffset>11430</wp:posOffset>
            </wp:positionV>
            <wp:extent cx="967740" cy="909320"/>
            <wp:effectExtent l="0" t="0" r="3810" b="5080"/>
            <wp:wrapNone/>
            <wp:docPr id="23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D305BC" w:rsidRDefault="00D305BC" w:rsidP="00D305BC">
      <w:pPr>
        <w:pStyle w:val="a8"/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D305BC" w:rsidRDefault="00D305BC" w:rsidP="00D305BC">
      <w:pPr>
        <w:pStyle w:val="a8"/>
        <w:ind w:left="360" w:firstLineChars="0" w:firstLine="0"/>
        <w:rPr>
          <w:rFonts w:cs="Arial"/>
          <w:sz w:val="21"/>
          <w:szCs w:val="21"/>
          <w:lang w:eastAsia="zh-CN"/>
        </w:rPr>
      </w:pPr>
      <w:r w:rsidRPr="00D305BC">
        <w:rPr>
          <w:rFonts w:cs="Arial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06E47331" wp14:editId="0523E084">
                <wp:simplePos x="0" y="0"/>
                <wp:positionH relativeFrom="column">
                  <wp:posOffset>1986994</wp:posOffset>
                </wp:positionH>
                <wp:positionV relativeFrom="paragraph">
                  <wp:posOffset>24264</wp:posOffset>
                </wp:positionV>
                <wp:extent cx="0" cy="671639"/>
                <wp:effectExtent l="19050" t="19050" r="38100" b="14605"/>
                <wp:wrapNone/>
                <wp:docPr id="25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671639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238B3F" id="Line 36" o:spid="_x0000_s1026" style="position:absolute;left:0;text-align:left;flip: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6.45pt,1.9pt" to="156.45pt,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" strokecolor="yellow" strokeweight="4pt"/>
            </w:pict>
          </mc:Fallback>
        </mc:AlternateContent>
      </w:r>
      <w:r w:rsidRPr="00D305BC">
        <w:rPr>
          <w:rFonts w:cs="Arial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89DE406" wp14:editId="2CE91635">
                <wp:simplePos x="0" y="0"/>
                <wp:positionH relativeFrom="column">
                  <wp:posOffset>3807126</wp:posOffset>
                </wp:positionH>
                <wp:positionV relativeFrom="paragraph">
                  <wp:posOffset>144145</wp:posOffset>
                </wp:positionV>
                <wp:extent cx="8255" cy="572770"/>
                <wp:effectExtent l="19050" t="19050" r="48895" b="17780"/>
                <wp:wrapNone/>
                <wp:docPr id="27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8255" cy="57277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5E7D0" id="Line 36" o:spid="_x0000_s1026" style="position:absolute;left:0;text-align:left;flip:y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75pt,11.35pt" to="300.4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" strokecolor="yellow" strokeweight="4pt"/>
            </w:pict>
          </mc:Fallback>
        </mc:AlternateContent>
      </w:r>
      <w:r w:rsidRPr="00D305BC">
        <w:rPr>
          <w:rFonts w:cs="Arial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642FF31" wp14:editId="0505CC2B">
                <wp:simplePos x="0" y="0"/>
                <wp:positionH relativeFrom="column">
                  <wp:posOffset>3827446</wp:posOffset>
                </wp:positionH>
                <wp:positionV relativeFrom="paragraph">
                  <wp:posOffset>144145</wp:posOffset>
                </wp:positionV>
                <wp:extent cx="550545" cy="3810"/>
                <wp:effectExtent l="0" t="19050" r="40005" b="53340"/>
                <wp:wrapNone/>
                <wp:docPr id="35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550545" cy="3810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ED8CE8" id="Line 36" o:spid="_x0000_s1026" style="position:absolute;left:0;text-align:left;flip:y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35pt,11.35pt" to="344.7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" strokecolor="yellow" strokeweight="4pt"/>
            </w:pict>
          </mc:Fallback>
        </mc:AlternateContent>
      </w:r>
    </w:p>
    <w:p w:rsidR="00D305BC" w:rsidRDefault="00D305BC" w:rsidP="00D305BC">
      <w:pPr>
        <w:pStyle w:val="a8"/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D305BC" w:rsidRDefault="00D305BC" w:rsidP="00D305BC">
      <w:pPr>
        <w:pStyle w:val="a8"/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D305BC" w:rsidRDefault="00D305BC" w:rsidP="00D305BC">
      <w:pPr>
        <w:pStyle w:val="a8"/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D305BC" w:rsidRDefault="00D305BC" w:rsidP="00D305BC">
      <w:pPr>
        <w:pStyle w:val="a8"/>
        <w:ind w:left="360" w:firstLineChars="0" w:firstLine="0"/>
        <w:rPr>
          <w:rFonts w:cs="Arial"/>
          <w:sz w:val="21"/>
          <w:szCs w:val="21"/>
          <w:lang w:eastAsia="zh-CN"/>
        </w:rPr>
      </w:pPr>
      <w:r w:rsidRPr="00D305BC">
        <w:rPr>
          <w:rFonts w:cs="Arial"/>
          <w:noProof/>
          <w:sz w:val="21"/>
          <w:szCs w:val="21"/>
          <w:lang w:eastAsia="zh-CN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755C64B" wp14:editId="5B1417FC">
                <wp:simplePos x="0" y="0"/>
                <wp:positionH relativeFrom="column">
                  <wp:posOffset>1965790</wp:posOffset>
                </wp:positionH>
                <wp:positionV relativeFrom="paragraph">
                  <wp:posOffset>101315</wp:posOffset>
                </wp:positionV>
                <wp:extent cx="1850868" cy="3425"/>
                <wp:effectExtent l="0" t="19050" r="54610" b="53975"/>
                <wp:wrapNone/>
                <wp:docPr id="26" name="Lin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850868" cy="3425"/>
                        </a:xfrm>
                        <a:prstGeom prst="line">
                          <a:avLst/>
                        </a:prstGeom>
                        <a:noFill/>
                        <a:ln w="5080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1C896" id="Line 36" o:spid="_x0000_s1026" style="position:absolute;left:0;text-align:lef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4.8pt,8pt" to="300.5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" strokecolor="yellow" strokeweight="4pt"/>
            </w:pict>
          </mc:Fallback>
        </mc:AlternateContent>
      </w:r>
    </w:p>
    <w:p w:rsidR="00D305BC" w:rsidRDefault="00D305BC" w:rsidP="00D305BC">
      <w:pPr>
        <w:pStyle w:val="a8"/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7F4B66" w:rsidRDefault="007F4B66" w:rsidP="007F4B66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PC</w:t>
      </w:r>
      <w:r>
        <w:rPr>
          <w:rFonts w:cs="Arial"/>
          <w:sz w:val="21"/>
          <w:szCs w:val="21"/>
          <w:lang w:eastAsia="zh-CN"/>
        </w:rPr>
        <w:t>1</w:t>
      </w:r>
      <w:r>
        <w:rPr>
          <w:rFonts w:cs="Arial" w:hint="eastAsia"/>
          <w:sz w:val="21"/>
          <w:szCs w:val="21"/>
          <w:lang w:eastAsia="zh-CN"/>
        </w:rPr>
        <w:t>：</w:t>
      </w:r>
      <w:r>
        <w:rPr>
          <w:rFonts w:cs="Arial" w:hint="eastAsia"/>
          <w:sz w:val="21"/>
          <w:szCs w:val="21"/>
          <w:lang w:eastAsia="zh-CN"/>
        </w:rPr>
        <w:t>PC</w:t>
      </w:r>
      <w:r>
        <w:rPr>
          <w:rFonts w:cs="Arial"/>
          <w:sz w:val="21"/>
          <w:szCs w:val="21"/>
          <w:lang w:eastAsia="zh-CN"/>
        </w:rPr>
        <w:t>1</w:t>
      </w:r>
      <w:r>
        <w:rPr>
          <w:rFonts w:cs="Arial" w:hint="eastAsia"/>
          <w:sz w:val="21"/>
          <w:szCs w:val="21"/>
          <w:lang w:eastAsia="zh-CN"/>
        </w:rPr>
        <w:t>中</w:t>
      </w:r>
      <w:r w:rsidR="00B0506D">
        <w:rPr>
          <w:rFonts w:cs="Arial" w:hint="eastAsia"/>
          <w:sz w:val="21"/>
          <w:szCs w:val="21"/>
          <w:lang w:eastAsia="zh-CN"/>
        </w:rPr>
        <w:t>CX1020</w:t>
      </w:r>
      <w:r>
        <w:rPr>
          <w:rFonts w:cs="Arial" w:hint="eastAsia"/>
          <w:sz w:val="21"/>
          <w:szCs w:val="21"/>
          <w:lang w:eastAsia="zh-CN"/>
        </w:rPr>
        <w:t>通过</w:t>
      </w:r>
      <w:r>
        <w:rPr>
          <w:rFonts w:cs="Arial" w:hint="eastAsia"/>
          <w:sz w:val="21"/>
          <w:szCs w:val="21"/>
          <w:lang w:eastAsia="zh-CN"/>
        </w:rPr>
        <w:t>EK</w:t>
      </w:r>
      <w:r>
        <w:rPr>
          <w:rFonts w:cs="Arial"/>
          <w:sz w:val="21"/>
          <w:szCs w:val="21"/>
          <w:lang w:eastAsia="zh-CN"/>
        </w:rPr>
        <w:t>1110+</w:t>
      </w:r>
      <w:proofErr w:type="gramStart"/>
      <w:r>
        <w:rPr>
          <w:rFonts w:cs="Arial" w:hint="eastAsia"/>
          <w:sz w:val="21"/>
          <w:szCs w:val="21"/>
          <w:lang w:eastAsia="zh-CN"/>
        </w:rPr>
        <w:t>过桥线</w:t>
      </w:r>
      <w:proofErr w:type="gramEnd"/>
      <w:r>
        <w:rPr>
          <w:rFonts w:cs="Arial"/>
          <w:sz w:val="21"/>
          <w:szCs w:val="21"/>
          <w:lang w:eastAsia="zh-CN"/>
        </w:rPr>
        <w:t>连接到</w:t>
      </w:r>
      <w:r>
        <w:rPr>
          <w:rFonts w:cs="Arial"/>
          <w:sz w:val="21"/>
          <w:szCs w:val="21"/>
          <w:lang w:eastAsia="zh-CN"/>
        </w:rPr>
        <w:t>EL6695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 w:hint="eastAsia"/>
          <w:sz w:val="21"/>
          <w:szCs w:val="21"/>
          <w:lang w:eastAsia="zh-CN"/>
        </w:rPr>
        <w:t>IN</w:t>
      </w:r>
      <w:r>
        <w:rPr>
          <w:rFonts w:cs="Arial"/>
          <w:sz w:val="21"/>
          <w:szCs w:val="21"/>
          <w:lang w:eastAsia="zh-CN"/>
        </w:rPr>
        <w:t xml:space="preserve"> X1</w:t>
      </w:r>
      <w:r>
        <w:rPr>
          <w:rFonts w:cs="Arial" w:hint="eastAsia"/>
          <w:sz w:val="21"/>
          <w:szCs w:val="21"/>
          <w:lang w:eastAsia="zh-CN"/>
        </w:rPr>
        <w:t>接口</w:t>
      </w:r>
      <w:r>
        <w:rPr>
          <w:rFonts w:cs="Arial"/>
          <w:sz w:val="21"/>
          <w:szCs w:val="21"/>
          <w:lang w:eastAsia="zh-CN"/>
        </w:rPr>
        <w:t>：</w:t>
      </w:r>
    </w:p>
    <w:p w:rsidR="007F4B66" w:rsidRDefault="007F4B66" w:rsidP="007F4B66">
      <w:pPr>
        <w:rPr>
          <w:rFonts w:cs="Arial"/>
          <w:sz w:val="21"/>
          <w:szCs w:val="21"/>
          <w:lang w:eastAsia="zh-CN"/>
        </w:rPr>
      </w:pPr>
      <w:r w:rsidRPr="007F4B66">
        <w:rPr>
          <w:rFonts w:cs="Arial"/>
          <w:noProof/>
          <w:sz w:val="21"/>
          <w:szCs w:val="21"/>
          <w:lang w:eastAsia="zh-CN"/>
        </w:rPr>
        <w:drawing>
          <wp:inline distT="0" distB="0" distL="0" distR="0">
            <wp:extent cx="4482391" cy="2169268"/>
            <wp:effectExtent l="0" t="0" r="0" b="2540"/>
            <wp:docPr id="11" name="图片 11" descr="E:\总结文档资料_ZHB\EL6695应用\硬件拓扑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总结文档资料_ZHB\EL6695应用\硬件拓扑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54"/>
                    <a:stretch/>
                  </pic:blipFill>
                  <pic:spPr bwMode="auto">
                    <a:xfrm>
                      <a:off x="0" y="0"/>
                      <a:ext cx="4504216" cy="2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4FE" w:rsidRDefault="00B264FE" w:rsidP="007F4B66">
      <w:pPr>
        <w:rPr>
          <w:rFonts w:cs="Arial"/>
          <w:sz w:val="21"/>
          <w:szCs w:val="21"/>
          <w:lang w:eastAsia="zh-CN"/>
        </w:rPr>
      </w:pPr>
    </w:p>
    <w:p w:rsidR="007F4B66" w:rsidRDefault="007F4B66" w:rsidP="007F4B66">
      <w:pPr>
        <w:rPr>
          <w:rFonts w:cs="Arial"/>
          <w:sz w:val="21"/>
          <w:szCs w:val="21"/>
          <w:lang w:eastAsia="zh-CN"/>
        </w:rPr>
      </w:pPr>
      <w:r w:rsidRPr="007F4B66">
        <w:rPr>
          <w:rFonts w:cs="Arial"/>
          <w:noProof/>
          <w:sz w:val="21"/>
          <w:szCs w:val="21"/>
          <w:lang w:eastAsia="zh-CN"/>
        </w:rPr>
        <w:drawing>
          <wp:inline distT="0" distB="0" distL="0" distR="0">
            <wp:extent cx="4474614" cy="3073238"/>
            <wp:effectExtent l="0" t="0" r="2540" b="0"/>
            <wp:docPr id="13" name="图片 13" descr="E:\总结文档资料_ZHB\EL6695应用\微信图片_2017112715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总结文档资料_ZHB\EL6695应用\微信图片_20171127154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8"/>
                    <a:stretch/>
                  </pic:blipFill>
                  <pic:spPr bwMode="auto">
                    <a:xfrm>
                      <a:off x="0" y="0"/>
                      <a:ext cx="4514955" cy="310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B66" w:rsidRDefault="007F4B66" w:rsidP="007F4B66">
      <w:pPr>
        <w:rPr>
          <w:rFonts w:cs="Arial"/>
          <w:sz w:val="21"/>
          <w:szCs w:val="21"/>
          <w:lang w:eastAsia="zh-CN"/>
        </w:rPr>
      </w:pPr>
    </w:p>
    <w:p w:rsidR="001D2C12" w:rsidRDefault="007F4B66" w:rsidP="007F4B66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lastRenderedPageBreak/>
        <w:t>PC</w:t>
      </w:r>
      <w:r>
        <w:rPr>
          <w:rFonts w:cs="Arial"/>
          <w:sz w:val="21"/>
          <w:szCs w:val="21"/>
          <w:lang w:eastAsia="zh-CN"/>
        </w:rPr>
        <w:t>2</w:t>
      </w:r>
      <w:r>
        <w:rPr>
          <w:rFonts w:cs="Arial" w:hint="eastAsia"/>
          <w:sz w:val="21"/>
          <w:szCs w:val="21"/>
          <w:lang w:eastAsia="zh-CN"/>
        </w:rPr>
        <w:t>：</w:t>
      </w:r>
      <w:r>
        <w:rPr>
          <w:rFonts w:cs="Arial" w:hint="eastAsia"/>
          <w:sz w:val="21"/>
          <w:szCs w:val="21"/>
          <w:lang w:eastAsia="zh-CN"/>
        </w:rPr>
        <w:t>EL</w:t>
      </w:r>
      <w:r>
        <w:rPr>
          <w:rFonts w:cs="Arial"/>
          <w:sz w:val="21"/>
          <w:szCs w:val="21"/>
          <w:lang w:eastAsia="zh-CN"/>
        </w:rPr>
        <w:t>6695</w:t>
      </w:r>
      <w:r>
        <w:rPr>
          <w:rFonts w:cs="Arial" w:hint="eastAsia"/>
          <w:sz w:val="21"/>
          <w:szCs w:val="21"/>
          <w:lang w:eastAsia="zh-CN"/>
        </w:rPr>
        <w:t>模块</w:t>
      </w:r>
      <w:r>
        <w:rPr>
          <w:rFonts w:cs="Arial"/>
          <w:sz w:val="21"/>
          <w:szCs w:val="21"/>
          <w:lang w:eastAsia="zh-CN"/>
        </w:rPr>
        <w:t>作为</w:t>
      </w:r>
      <w:r>
        <w:rPr>
          <w:rFonts w:cs="Arial"/>
          <w:sz w:val="21"/>
          <w:szCs w:val="21"/>
          <w:lang w:eastAsia="zh-CN"/>
        </w:rPr>
        <w:t>CX5020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/>
          <w:sz w:val="21"/>
          <w:szCs w:val="21"/>
          <w:lang w:eastAsia="zh-CN"/>
        </w:rPr>
        <w:t>一个</w:t>
      </w:r>
      <w:r w:rsidR="00B0506D">
        <w:rPr>
          <w:rFonts w:cs="Arial" w:hint="eastAsia"/>
          <w:sz w:val="21"/>
          <w:szCs w:val="21"/>
          <w:lang w:eastAsia="zh-CN"/>
        </w:rPr>
        <w:t>EL</w:t>
      </w:r>
      <w:r>
        <w:rPr>
          <w:rFonts w:cs="Arial"/>
          <w:sz w:val="21"/>
          <w:szCs w:val="21"/>
          <w:lang w:eastAsia="zh-CN"/>
        </w:rPr>
        <w:t>模块实现</w:t>
      </w:r>
      <w:r>
        <w:rPr>
          <w:rFonts w:cs="Arial" w:hint="eastAsia"/>
          <w:sz w:val="21"/>
          <w:szCs w:val="21"/>
          <w:lang w:eastAsia="zh-CN"/>
        </w:rPr>
        <w:t>与</w:t>
      </w:r>
      <w:r>
        <w:rPr>
          <w:rFonts w:cs="Arial"/>
          <w:sz w:val="21"/>
          <w:szCs w:val="21"/>
          <w:lang w:eastAsia="zh-CN"/>
        </w:rPr>
        <w:t>另一</w:t>
      </w:r>
      <w:r>
        <w:rPr>
          <w:rFonts w:cs="Arial"/>
          <w:sz w:val="21"/>
          <w:szCs w:val="21"/>
          <w:lang w:eastAsia="zh-CN"/>
        </w:rPr>
        <w:t>CX1020</w:t>
      </w:r>
      <w:r>
        <w:rPr>
          <w:rFonts w:cs="Arial" w:hint="eastAsia"/>
          <w:sz w:val="21"/>
          <w:szCs w:val="21"/>
          <w:lang w:eastAsia="zh-CN"/>
        </w:rPr>
        <w:t>的</w:t>
      </w:r>
      <w:proofErr w:type="spellStart"/>
      <w:r>
        <w:rPr>
          <w:rFonts w:cs="Arial"/>
          <w:sz w:val="21"/>
          <w:szCs w:val="21"/>
          <w:lang w:eastAsia="zh-CN"/>
        </w:rPr>
        <w:t>EtherCAT</w:t>
      </w:r>
      <w:proofErr w:type="spellEnd"/>
      <w:r w:rsidR="00D71418">
        <w:rPr>
          <w:rFonts w:cs="Arial" w:hint="eastAsia"/>
          <w:sz w:val="21"/>
          <w:szCs w:val="21"/>
          <w:lang w:eastAsia="zh-CN"/>
        </w:rPr>
        <w:t>数据</w:t>
      </w:r>
      <w:r>
        <w:rPr>
          <w:rFonts w:cs="Arial"/>
          <w:sz w:val="21"/>
          <w:szCs w:val="21"/>
          <w:lang w:eastAsia="zh-CN"/>
        </w:rPr>
        <w:t>通讯。</w:t>
      </w:r>
    </w:p>
    <w:p w:rsidR="00234AF8" w:rsidRDefault="001D2C12" w:rsidP="00234AF8">
      <w:pPr>
        <w:rPr>
          <w:rFonts w:cs="Arial"/>
          <w:noProof/>
          <w:sz w:val="21"/>
          <w:szCs w:val="21"/>
          <w:lang w:eastAsia="zh-CN"/>
        </w:rPr>
      </w:pPr>
      <w:r w:rsidRPr="001D2C12">
        <w:rPr>
          <w:rFonts w:cs="Arial"/>
          <w:noProof/>
          <w:sz w:val="21"/>
          <w:szCs w:val="21"/>
          <w:lang w:eastAsia="zh-CN"/>
        </w:rPr>
        <w:drawing>
          <wp:inline distT="0" distB="0" distL="0" distR="0">
            <wp:extent cx="4450162" cy="2379059"/>
            <wp:effectExtent l="0" t="0" r="7620" b="2540"/>
            <wp:docPr id="9" name="图片 9" descr="E:\总结文档资料_ZHB\EL6695应用\硬件拓扑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总结文档资料_ZHB\EL6695应用\硬件拓扑0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569" cy="238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C12" w:rsidRDefault="007F4B66" w:rsidP="00234AF8">
      <w:pPr>
        <w:rPr>
          <w:rFonts w:cs="Arial"/>
          <w:sz w:val="21"/>
          <w:szCs w:val="21"/>
          <w:lang w:eastAsia="zh-CN"/>
        </w:rPr>
      </w:pPr>
      <w:r w:rsidRPr="007F4B66">
        <w:rPr>
          <w:rFonts w:cs="Arial"/>
          <w:noProof/>
          <w:sz w:val="21"/>
          <w:szCs w:val="21"/>
          <w:lang w:eastAsia="zh-CN"/>
        </w:rPr>
        <w:drawing>
          <wp:inline distT="0" distB="0" distL="0" distR="0">
            <wp:extent cx="4467629" cy="3350102"/>
            <wp:effectExtent l="0" t="0" r="0" b="3175"/>
            <wp:docPr id="12" name="图片 12" descr="E:\总结文档资料_ZHB\EL6695应用\微信图片_20171127154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总结文档资料_ZHB\EL6695应用\微信图片_201711271540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809" cy="335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AF8" w:rsidRPr="00FA2DC8" w:rsidRDefault="00234AF8" w:rsidP="00234AF8">
      <w:pPr>
        <w:rPr>
          <w:rFonts w:cs="Arial"/>
          <w:sz w:val="21"/>
          <w:szCs w:val="21"/>
          <w:lang w:eastAsia="zh-CN"/>
        </w:rPr>
      </w:pPr>
    </w:p>
    <w:p w:rsidR="00234AF8" w:rsidRPr="00FA2DC8" w:rsidRDefault="00234AF8" w:rsidP="00234AF8">
      <w:pPr>
        <w:rPr>
          <w:rFonts w:cs="Arial"/>
          <w:sz w:val="21"/>
          <w:szCs w:val="21"/>
          <w:lang w:eastAsia="zh-CN"/>
        </w:rPr>
      </w:pPr>
      <w:r w:rsidRPr="00FA2DC8">
        <w:rPr>
          <w:rFonts w:cs="Arial" w:hint="eastAsia"/>
          <w:sz w:val="21"/>
          <w:szCs w:val="21"/>
          <w:lang w:eastAsia="zh-CN"/>
        </w:rPr>
        <w:t>系统说明：</w:t>
      </w:r>
      <w:r w:rsidR="007F4B66">
        <w:rPr>
          <w:rFonts w:cs="Arial" w:hint="eastAsia"/>
          <w:sz w:val="21"/>
          <w:szCs w:val="21"/>
          <w:lang w:eastAsia="zh-CN"/>
        </w:rPr>
        <w:t>两台</w:t>
      </w:r>
      <w:r w:rsidRPr="00FA2DC8">
        <w:rPr>
          <w:rFonts w:cs="Arial" w:hint="eastAsia"/>
          <w:sz w:val="21"/>
          <w:szCs w:val="21"/>
          <w:lang w:eastAsia="zh-CN"/>
        </w:rPr>
        <w:t>PC</w:t>
      </w:r>
      <w:r w:rsidR="007F4B66">
        <w:rPr>
          <w:rFonts w:cs="Arial" w:hint="eastAsia"/>
          <w:sz w:val="21"/>
          <w:szCs w:val="21"/>
          <w:lang w:eastAsia="zh-CN"/>
        </w:rPr>
        <w:t>通过</w:t>
      </w:r>
      <w:r w:rsidR="007F4B66">
        <w:rPr>
          <w:rFonts w:cs="Arial" w:hint="eastAsia"/>
          <w:sz w:val="21"/>
          <w:szCs w:val="21"/>
          <w:lang w:eastAsia="zh-CN"/>
        </w:rPr>
        <w:t>EL</w:t>
      </w:r>
      <w:r w:rsidR="007F4B66">
        <w:rPr>
          <w:rFonts w:cs="Arial"/>
          <w:sz w:val="21"/>
          <w:szCs w:val="21"/>
          <w:lang w:eastAsia="zh-CN"/>
        </w:rPr>
        <w:t>6695</w:t>
      </w:r>
      <w:r w:rsidR="007F4B66">
        <w:rPr>
          <w:rFonts w:cs="Arial" w:hint="eastAsia"/>
          <w:sz w:val="21"/>
          <w:szCs w:val="21"/>
          <w:lang w:eastAsia="zh-CN"/>
        </w:rPr>
        <w:t>模块</w:t>
      </w:r>
      <w:r w:rsidR="007F4B66">
        <w:rPr>
          <w:rFonts w:cs="Arial"/>
          <w:sz w:val="21"/>
          <w:szCs w:val="21"/>
          <w:lang w:eastAsia="zh-CN"/>
        </w:rPr>
        <w:t>实现数据</w:t>
      </w:r>
      <w:r w:rsidR="00D71418">
        <w:rPr>
          <w:rFonts w:cs="Arial" w:hint="eastAsia"/>
          <w:sz w:val="21"/>
          <w:szCs w:val="21"/>
          <w:lang w:eastAsia="zh-CN"/>
        </w:rPr>
        <w:t>交互</w:t>
      </w:r>
      <w:r w:rsidR="007F4B66">
        <w:rPr>
          <w:rFonts w:cs="Arial"/>
          <w:sz w:val="21"/>
          <w:szCs w:val="21"/>
          <w:lang w:eastAsia="zh-CN"/>
        </w:rPr>
        <w:t>控制，网络拓扑图如上图所示</w:t>
      </w:r>
      <w:r w:rsidRPr="00FA2DC8">
        <w:rPr>
          <w:rFonts w:cs="Arial" w:hint="eastAsia"/>
          <w:sz w:val="21"/>
          <w:szCs w:val="21"/>
          <w:lang w:eastAsia="zh-CN"/>
        </w:rPr>
        <w:t>。</w:t>
      </w:r>
    </w:p>
    <w:p w:rsidR="009F31DA" w:rsidRPr="007F4B66" w:rsidRDefault="009F31DA" w:rsidP="00234AF8">
      <w:pPr>
        <w:rPr>
          <w:rFonts w:cs="Arial"/>
          <w:sz w:val="21"/>
          <w:szCs w:val="21"/>
          <w:lang w:eastAsia="zh-CN"/>
        </w:rPr>
      </w:pPr>
    </w:p>
    <w:p w:rsidR="00234AF8" w:rsidRPr="007F4B66" w:rsidRDefault="007F4B66" w:rsidP="007F4B66">
      <w:pPr>
        <w:pStyle w:val="a8"/>
        <w:numPr>
          <w:ilvl w:val="0"/>
          <w:numId w:val="9"/>
        </w:numPr>
        <w:tabs>
          <w:tab w:val="num" w:pos="0"/>
        </w:tabs>
        <w:ind w:firstLineChars="0"/>
        <w:rPr>
          <w:rFonts w:cs="Arial"/>
          <w:sz w:val="21"/>
          <w:szCs w:val="21"/>
          <w:lang w:eastAsia="zh-CN"/>
        </w:rPr>
      </w:pPr>
      <w:r w:rsidRPr="007F4B66">
        <w:rPr>
          <w:rFonts w:cs="Arial" w:hint="eastAsia"/>
          <w:sz w:val="21"/>
          <w:szCs w:val="21"/>
          <w:lang w:eastAsia="zh-CN"/>
        </w:rPr>
        <w:t>变量添加</w:t>
      </w:r>
    </w:p>
    <w:p w:rsidR="007F4B66" w:rsidRDefault="007F4B66" w:rsidP="007F4B66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连接</w:t>
      </w:r>
      <w:r>
        <w:rPr>
          <w:rFonts w:cs="Arial"/>
          <w:sz w:val="21"/>
          <w:szCs w:val="21"/>
          <w:lang w:eastAsia="zh-CN"/>
        </w:rPr>
        <w:t>并扫描上来</w:t>
      </w:r>
      <w:r>
        <w:rPr>
          <w:rFonts w:cs="Arial" w:hint="eastAsia"/>
          <w:sz w:val="21"/>
          <w:szCs w:val="21"/>
          <w:lang w:eastAsia="zh-CN"/>
        </w:rPr>
        <w:t>硬件</w:t>
      </w:r>
      <w:r>
        <w:rPr>
          <w:rFonts w:cs="Arial"/>
          <w:sz w:val="21"/>
          <w:szCs w:val="21"/>
          <w:lang w:eastAsia="zh-CN"/>
        </w:rPr>
        <w:t>后，</w:t>
      </w:r>
      <w:r w:rsidR="00883CE5">
        <w:rPr>
          <w:rFonts w:cs="Arial" w:hint="eastAsia"/>
          <w:sz w:val="21"/>
          <w:szCs w:val="21"/>
          <w:lang w:eastAsia="zh-CN"/>
        </w:rPr>
        <w:t>添加</w:t>
      </w:r>
      <w:r w:rsidR="00883CE5">
        <w:rPr>
          <w:rFonts w:cs="Arial" w:hint="eastAsia"/>
          <w:sz w:val="21"/>
          <w:szCs w:val="21"/>
          <w:lang w:eastAsia="zh-CN"/>
        </w:rPr>
        <w:t>EL</w:t>
      </w:r>
      <w:r w:rsidR="00883CE5">
        <w:rPr>
          <w:rFonts w:cs="Arial"/>
          <w:sz w:val="21"/>
          <w:szCs w:val="21"/>
          <w:lang w:eastAsia="zh-CN"/>
        </w:rPr>
        <w:t>6695</w:t>
      </w:r>
      <w:r w:rsidR="00883CE5">
        <w:rPr>
          <w:rFonts w:cs="Arial" w:hint="eastAsia"/>
          <w:sz w:val="21"/>
          <w:szCs w:val="21"/>
          <w:lang w:eastAsia="zh-CN"/>
        </w:rPr>
        <w:t>数据</w:t>
      </w:r>
      <w:r w:rsidR="00883CE5">
        <w:rPr>
          <w:rFonts w:cs="Arial"/>
          <w:sz w:val="21"/>
          <w:szCs w:val="21"/>
          <w:lang w:eastAsia="zh-CN"/>
        </w:rPr>
        <w:t>通讯区变量，注意变量须至少为</w:t>
      </w:r>
      <w:r w:rsidR="00883CE5">
        <w:rPr>
          <w:rFonts w:cs="Arial"/>
          <w:sz w:val="21"/>
          <w:szCs w:val="21"/>
          <w:lang w:eastAsia="zh-CN"/>
        </w:rPr>
        <w:t>BYTE</w:t>
      </w:r>
      <w:r w:rsidR="00883CE5">
        <w:rPr>
          <w:rFonts w:cs="Arial" w:hint="eastAsia"/>
          <w:sz w:val="21"/>
          <w:szCs w:val="21"/>
          <w:lang w:eastAsia="zh-CN"/>
        </w:rPr>
        <w:t>字</w:t>
      </w:r>
      <w:r w:rsidR="00883CE5">
        <w:rPr>
          <w:rFonts w:cs="Arial"/>
          <w:sz w:val="21"/>
          <w:szCs w:val="21"/>
          <w:lang w:eastAsia="zh-CN"/>
        </w:rPr>
        <w:t>长：</w:t>
      </w:r>
    </w:p>
    <w:p w:rsidR="007F4B66" w:rsidRDefault="00883CE5" w:rsidP="007F4B66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PC</w:t>
      </w:r>
      <w:r>
        <w:rPr>
          <w:rFonts w:cs="Arial"/>
          <w:sz w:val="21"/>
          <w:szCs w:val="21"/>
          <w:lang w:eastAsia="zh-CN"/>
        </w:rPr>
        <w:t>1</w:t>
      </w:r>
      <w:r>
        <w:rPr>
          <w:rFonts w:cs="Arial" w:hint="eastAsia"/>
          <w:sz w:val="21"/>
          <w:szCs w:val="21"/>
          <w:lang w:eastAsia="zh-CN"/>
        </w:rPr>
        <w:t>侧</w:t>
      </w:r>
      <w:r>
        <w:rPr>
          <w:rFonts w:cs="Arial"/>
          <w:sz w:val="21"/>
          <w:szCs w:val="21"/>
          <w:lang w:eastAsia="zh-CN"/>
        </w:rPr>
        <w:t>：添加</w:t>
      </w:r>
      <w:r>
        <w:rPr>
          <w:rFonts w:cs="Arial" w:hint="eastAsia"/>
          <w:sz w:val="21"/>
          <w:szCs w:val="21"/>
          <w:lang w:eastAsia="zh-CN"/>
        </w:rPr>
        <w:t>3</w:t>
      </w:r>
      <w:r>
        <w:rPr>
          <w:rFonts w:cs="Arial" w:hint="eastAsia"/>
          <w:sz w:val="21"/>
          <w:szCs w:val="21"/>
          <w:lang w:eastAsia="zh-CN"/>
        </w:rPr>
        <w:t>个</w:t>
      </w:r>
      <w:r>
        <w:rPr>
          <w:rFonts w:cs="Arial"/>
          <w:sz w:val="21"/>
          <w:szCs w:val="21"/>
          <w:lang w:eastAsia="zh-CN"/>
        </w:rPr>
        <w:t>BYTE</w:t>
      </w:r>
      <w:r>
        <w:rPr>
          <w:rFonts w:cs="Arial"/>
          <w:sz w:val="21"/>
          <w:szCs w:val="21"/>
          <w:lang w:eastAsia="zh-CN"/>
        </w:rPr>
        <w:t>的输入和</w:t>
      </w:r>
      <w:r>
        <w:rPr>
          <w:rFonts w:cs="Arial" w:hint="eastAsia"/>
          <w:sz w:val="21"/>
          <w:szCs w:val="21"/>
          <w:lang w:eastAsia="zh-CN"/>
        </w:rPr>
        <w:t>3</w:t>
      </w:r>
      <w:r>
        <w:rPr>
          <w:rFonts w:cs="Arial" w:hint="eastAsia"/>
          <w:sz w:val="21"/>
          <w:szCs w:val="21"/>
          <w:lang w:eastAsia="zh-CN"/>
        </w:rPr>
        <w:t>个</w:t>
      </w:r>
      <w:r>
        <w:rPr>
          <w:rFonts w:cs="Arial"/>
          <w:sz w:val="21"/>
          <w:szCs w:val="21"/>
          <w:lang w:eastAsia="zh-CN"/>
        </w:rPr>
        <w:t>BYTE</w:t>
      </w:r>
      <w:r>
        <w:rPr>
          <w:rFonts w:cs="Arial"/>
          <w:sz w:val="21"/>
          <w:szCs w:val="21"/>
          <w:lang w:eastAsia="zh-CN"/>
        </w:rPr>
        <w:t>的输出</w:t>
      </w:r>
      <w:r>
        <w:rPr>
          <w:rFonts w:cs="Arial" w:hint="eastAsia"/>
          <w:sz w:val="21"/>
          <w:szCs w:val="21"/>
          <w:lang w:eastAsia="zh-CN"/>
        </w:rPr>
        <w:t>；</w:t>
      </w:r>
    </w:p>
    <w:p w:rsidR="00883CE5" w:rsidRDefault="00883CE5" w:rsidP="00883CE5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PC</w:t>
      </w:r>
      <w:r>
        <w:rPr>
          <w:rFonts w:cs="Arial"/>
          <w:sz w:val="21"/>
          <w:szCs w:val="21"/>
          <w:lang w:eastAsia="zh-CN"/>
        </w:rPr>
        <w:t>2</w:t>
      </w:r>
      <w:r>
        <w:rPr>
          <w:rFonts w:cs="Arial" w:hint="eastAsia"/>
          <w:sz w:val="21"/>
          <w:szCs w:val="21"/>
          <w:lang w:eastAsia="zh-CN"/>
        </w:rPr>
        <w:t>侧</w:t>
      </w:r>
      <w:r>
        <w:rPr>
          <w:rFonts w:cs="Arial"/>
          <w:sz w:val="21"/>
          <w:szCs w:val="21"/>
          <w:lang w:eastAsia="zh-CN"/>
        </w:rPr>
        <w:t>：添加</w:t>
      </w:r>
      <w:r>
        <w:rPr>
          <w:rFonts w:cs="Arial" w:hint="eastAsia"/>
          <w:sz w:val="21"/>
          <w:szCs w:val="21"/>
          <w:lang w:eastAsia="zh-CN"/>
        </w:rPr>
        <w:t>3</w:t>
      </w:r>
      <w:r>
        <w:rPr>
          <w:rFonts w:cs="Arial" w:hint="eastAsia"/>
          <w:sz w:val="21"/>
          <w:szCs w:val="21"/>
          <w:lang w:eastAsia="zh-CN"/>
        </w:rPr>
        <w:t>个</w:t>
      </w:r>
      <w:r>
        <w:rPr>
          <w:rFonts w:cs="Arial"/>
          <w:sz w:val="21"/>
          <w:szCs w:val="21"/>
          <w:lang w:eastAsia="zh-CN"/>
        </w:rPr>
        <w:t>BYTE</w:t>
      </w:r>
      <w:r>
        <w:rPr>
          <w:rFonts w:cs="Arial"/>
          <w:sz w:val="21"/>
          <w:szCs w:val="21"/>
          <w:lang w:eastAsia="zh-CN"/>
        </w:rPr>
        <w:t>的输</w:t>
      </w:r>
      <w:r>
        <w:rPr>
          <w:rFonts w:cs="Arial" w:hint="eastAsia"/>
          <w:sz w:val="21"/>
          <w:szCs w:val="21"/>
          <w:lang w:eastAsia="zh-CN"/>
        </w:rPr>
        <w:t>出</w:t>
      </w:r>
      <w:r>
        <w:rPr>
          <w:rFonts w:cs="Arial"/>
          <w:sz w:val="21"/>
          <w:szCs w:val="21"/>
          <w:lang w:eastAsia="zh-CN"/>
        </w:rPr>
        <w:t>和</w:t>
      </w:r>
      <w:r>
        <w:rPr>
          <w:rFonts w:cs="Arial" w:hint="eastAsia"/>
          <w:sz w:val="21"/>
          <w:szCs w:val="21"/>
          <w:lang w:eastAsia="zh-CN"/>
        </w:rPr>
        <w:t>3</w:t>
      </w:r>
      <w:r>
        <w:rPr>
          <w:rFonts w:cs="Arial" w:hint="eastAsia"/>
          <w:sz w:val="21"/>
          <w:szCs w:val="21"/>
          <w:lang w:eastAsia="zh-CN"/>
        </w:rPr>
        <w:t>个</w:t>
      </w:r>
      <w:r>
        <w:rPr>
          <w:rFonts w:cs="Arial"/>
          <w:sz w:val="21"/>
          <w:szCs w:val="21"/>
          <w:lang w:eastAsia="zh-CN"/>
        </w:rPr>
        <w:t>BYTE</w:t>
      </w:r>
      <w:r>
        <w:rPr>
          <w:rFonts w:cs="Arial"/>
          <w:sz w:val="21"/>
          <w:szCs w:val="21"/>
          <w:lang w:eastAsia="zh-CN"/>
        </w:rPr>
        <w:t>的输</w:t>
      </w:r>
      <w:r>
        <w:rPr>
          <w:rFonts w:cs="Arial" w:hint="eastAsia"/>
          <w:sz w:val="21"/>
          <w:szCs w:val="21"/>
          <w:lang w:eastAsia="zh-CN"/>
        </w:rPr>
        <w:t>入；</w:t>
      </w:r>
    </w:p>
    <w:p w:rsidR="00883CE5" w:rsidRPr="00883CE5" w:rsidRDefault="00883CE5" w:rsidP="00883CE5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注意</w:t>
      </w:r>
      <w:r>
        <w:rPr>
          <w:rFonts w:cs="Arial"/>
          <w:sz w:val="21"/>
          <w:szCs w:val="21"/>
          <w:lang w:eastAsia="zh-CN"/>
        </w:rPr>
        <w:t>PC1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/>
          <w:sz w:val="21"/>
          <w:szCs w:val="21"/>
          <w:lang w:eastAsia="zh-CN"/>
        </w:rPr>
        <w:t>输入和</w:t>
      </w:r>
      <w:r>
        <w:rPr>
          <w:rFonts w:cs="Arial"/>
          <w:sz w:val="21"/>
          <w:szCs w:val="21"/>
          <w:lang w:eastAsia="zh-CN"/>
        </w:rPr>
        <w:t>PC2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/>
          <w:sz w:val="21"/>
          <w:szCs w:val="21"/>
          <w:lang w:eastAsia="zh-CN"/>
        </w:rPr>
        <w:t>输出必须一一对应，</w:t>
      </w:r>
      <w:r>
        <w:rPr>
          <w:rFonts w:cs="Arial"/>
          <w:sz w:val="21"/>
          <w:szCs w:val="21"/>
          <w:lang w:eastAsia="zh-CN"/>
        </w:rPr>
        <w:t>PC2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/>
          <w:sz w:val="21"/>
          <w:szCs w:val="21"/>
          <w:lang w:eastAsia="zh-CN"/>
        </w:rPr>
        <w:t>输入和</w:t>
      </w:r>
      <w:r>
        <w:rPr>
          <w:rFonts w:cs="Arial"/>
          <w:sz w:val="21"/>
          <w:szCs w:val="21"/>
          <w:lang w:eastAsia="zh-CN"/>
        </w:rPr>
        <w:t>PC1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/>
          <w:sz w:val="21"/>
          <w:szCs w:val="21"/>
          <w:lang w:eastAsia="zh-CN"/>
        </w:rPr>
        <w:t>输出</w:t>
      </w:r>
      <w:r>
        <w:rPr>
          <w:rFonts w:cs="Arial" w:hint="eastAsia"/>
          <w:sz w:val="21"/>
          <w:szCs w:val="21"/>
          <w:lang w:eastAsia="zh-CN"/>
        </w:rPr>
        <w:t>也</w:t>
      </w:r>
      <w:r>
        <w:rPr>
          <w:rFonts w:cs="Arial"/>
          <w:sz w:val="21"/>
          <w:szCs w:val="21"/>
          <w:lang w:eastAsia="zh-CN"/>
        </w:rPr>
        <w:t>必须一一对应，</w:t>
      </w:r>
      <w:r>
        <w:rPr>
          <w:rFonts w:cs="Arial" w:hint="eastAsia"/>
          <w:sz w:val="21"/>
          <w:szCs w:val="21"/>
          <w:lang w:eastAsia="zh-CN"/>
        </w:rPr>
        <w:t>不仅</w:t>
      </w:r>
      <w:r>
        <w:rPr>
          <w:rFonts w:cs="Arial"/>
          <w:sz w:val="21"/>
          <w:szCs w:val="21"/>
          <w:lang w:eastAsia="zh-CN"/>
        </w:rPr>
        <w:t>变量</w:t>
      </w:r>
      <w:r>
        <w:rPr>
          <w:rFonts w:cs="Arial" w:hint="eastAsia"/>
          <w:sz w:val="21"/>
          <w:szCs w:val="21"/>
          <w:lang w:eastAsia="zh-CN"/>
        </w:rPr>
        <w:t>类型</w:t>
      </w:r>
      <w:r>
        <w:rPr>
          <w:rFonts w:cs="Arial"/>
          <w:sz w:val="21"/>
          <w:szCs w:val="21"/>
          <w:lang w:eastAsia="zh-CN"/>
        </w:rPr>
        <w:t>必须一一对应，变量的数量也必须一一对应，</w:t>
      </w:r>
      <w:r>
        <w:rPr>
          <w:rFonts w:cs="Arial" w:hint="eastAsia"/>
          <w:sz w:val="21"/>
          <w:szCs w:val="21"/>
          <w:lang w:eastAsia="zh-CN"/>
        </w:rPr>
        <w:t>否则模块</w:t>
      </w:r>
      <w:r>
        <w:rPr>
          <w:rFonts w:cs="Arial"/>
          <w:sz w:val="21"/>
          <w:szCs w:val="21"/>
          <w:lang w:eastAsia="zh-CN"/>
        </w:rPr>
        <w:t>将不能进入</w:t>
      </w:r>
      <w:r>
        <w:rPr>
          <w:rFonts w:cs="Arial"/>
          <w:sz w:val="21"/>
          <w:szCs w:val="21"/>
          <w:lang w:eastAsia="zh-CN"/>
        </w:rPr>
        <w:t>OP</w:t>
      </w:r>
      <w:r>
        <w:rPr>
          <w:rFonts w:cs="Arial"/>
          <w:sz w:val="21"/>
          <w:szCs w:val="21"/>
          <w:lang w:eastAsia="zh-CN"/>
        </w:rPr>
        <w:t>状态。</w:t>
      </w:r>
    </w:p>
    <w:p w:rsidR="00883CE5" w:rsidRPr="00883CE5" w:rsidRDefault="00883CE5" w:rsidP="00883CE5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883CE5" w:rsidRDefault="00883CE5" w:rsidP="007F4B66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883CE5" w:rsidRDefault="00883CE5" w:rsidP="007F4B66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883CE5" w:rsidRDefault="00883CE5" w:rsidP="00883CE5">
      <w:pPr>
        <w:pStyle w:val="a8"/>
        <w:numPr>
          <w:ilvl w:val="0"/>
          <w:numId w:val="9"/>
        </w:numPr>
        <w:ind w:firstLineChars="0"/>
        <w:rPr>
          <w:rFonts w:cs="Arial"/>
          <w:sz w:val="21"/>
          <w:szCs w:val="21"/>
          <w:lang w:eastAsia="zh-CN"/>
        </w:rPr>
      </w:pPr>
      <w:r>
        <w:rPr>
          <w:rFonts w:cs="Arial"/>
          <w:sz w:val="21"/>
          <w:szCs w:val="21"/>
          <w:lang w:eastAsia="zh-CN"/>
        </w:rPr>
        <w:lastRenderedPageBreak/>
        <w:t>关联</w:t>
      </w:r>
      <w:r>
        <w:rPr>
          <w:rFonts w:cs="Arial"/>
          <w:sz w:val="21"/>
          <w:szCs w:val="21"/>
          <w:lang w:eastAsia="zh-CN"/>
        </w:rPr>
        <w:t>PLC Control</w:t>
      </w:r>
      <w:r>
        <w:rPr>
          <w:rFonts w:cs="Arial"/>
          <w:sz w:val="21"/>
          <w:szCs w:val="21"/>
          <w:lang w:eastAsia="zh-CN"/>
        </w:rPr>
        <w:t>中的相应变量，将</w:t>
      </w:r>
      <w:r>
        <w:rPr>
          <w:rFonts w:cs="Arial"/>
          <w:sz w:val="21"/>
          <w:szCs w:val="21"/>
          <w:lang w:eastAsia="zh-CN"/>
        </w:rPr>
        <w:t>System Manager</w:t>
      </w:r>
      <w:r>
        <w:rPr>
          <w:rFonts w:cs="Arial"/>
          <w:sz w:val="21"/>
          <w:szCs w:val="21"/>
          <w:lang w:eastAsia="zh-CN"/>
        </w:rPr>
        <w:t>硬件分别激活，并将</w:t>
      </w:r>
      <w:r>
        <w:rPr>
          <w:rFonts w:cs="Arial"/>
          <w:sz w:val="21"/>
          <w:szCs w:val="21"/>
          <w:lang w:eastAsia="zh-CN"/>
        </w:rPr>
        <w:t>PLC Control</w:t>
      </w:r>
      <w:r>
        <w:rPr>
          <w:rFonts w:cs="Arial"/>
          <w:sz w:val="21"/>
          <w:szCs w:val="21"/>
          <w:lang w:eastAsia="zh-CN"/>
        </w:rPr>
        <w:t>程序下载并运行：</w:t>
      </w:r>
    </w:p>
    <w:p w:rsidR="00883CE5" w:rsidRDefault="00883CE5" w:rsidP="00883CE5">
      <w:pPr>
        <w:rPr>
          <w:rFonts w:cs="Arial"/>
          <w:sz w:val="21"/>
          <w:szCs w:val="21"/>
          <w:lang w:eastAsia="zh-CN"/>
        </w:rPr>
      </w:pPr>
      <w:r w:rsidRPr="00883CE5">
        <w:rPr>
          <w:rFonts w:cs="Arial"/>
          <w:noProof/>
          <w:sz w:val="21"/>
          <w:szCs w:val="21"/>
          <w:lang w:eastAsia="zh-CN"/>
        </w:rPr>
        <w:drawing>
          <wp:inline distT="0" distB="0" distL="0" distR="0">
            <wp:extent cx="5943600" cy="4198475"/>
            <wp:effectExtent l="0" t="0" r="0" b="0"/>
            <wp:docPr id="15" name="图片 15" descr="E:\总结文档资料_ZHB\EL6695应用\P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总结文档资料_ZHB\EL6695应用\PL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E5" w:rsidRDefault="00883CE5" w:rsidP="00883CE5">
      <w:pPr>
        <w:rPr>
          <w:rFonts w:cs="Arial"/>
          <w:sz w:val="21"/>
          <w:szCs w:val="21"/>
          <w:lang w:eastAsia="zh-CN"/>
        </w:rPr>
      </w:pPr>
    </w:p>
    <w:p w:rsidR="00883CE5" w:rsidRPr="00883CE5" w:rsidRDefault="00883CE5" w:rsidP="00883CE5">
      <w:pPr>
        <w:pStyle w:val="a8"/>
        <w:numPr>
          <w:ilvl w:val="0"/>
          <w:numId w:val="9"/>
        </w:numPr>
        <w:ind w:firstLineChars="0"/>
        <w:rPr>
          <w:rFonts w:cs="Arial"/>
          <w:sz w:val="21"/>
          <w:szCs w:val="21"/>
          <w:lang w:eastAsia="zh-CN"/>
        </w:rPr>
      </w:pPr>
      <w:r w:rsidRPr="00883CE5">
        <w:rPr>
          <w:rFonts w:cs="Arial"/>
          <w:sz w:val="21"/>
          <w:szCs w:val="21"/>
          <w:lang w:eastAsia="zh-CN"/>
        </w:rPr>
        <w:t>检</w:t>
      </w:r>
      <w:r w:rsidRPr="00883CE5">
        <w:rPr>
          <w:rFonts w:cs="Arial" w:hint="eastAsia"/>
          <w:sz w:val="21"/>
          <w:szCs w:val="21"/>
          <w:lang w:eastAsia="zh-CN"/>
        </w:rPr>
        <w:t>查</w:t>
      </w:r>
      <w:r w:rsidRPr="00883CE5">
        <w:rPr>
          <w:rFonts w:cs="Arial"/>
          <w:sz w:val="21"/>
          <w:szCs w:val="21"/>
          <w:lang w:eastAsia="zh-CN"/>
        </w:rPr>
        <w:t>System Manager</w:t>
      </w:r>
      <w:r w:rsidRPr="00883CE5">
        <w:rPr>
          <w:rFonts w:cs="Arial"/>
          <w:sz w:val="21"/>
          <w:szCs w:val="21"/>
          <w:lang w:eastAsia="zh-CN"/>
        </w:rPr>
        <w:t>硬件</w:t>
      </w:r>
      <w:r w:rsidRPr="00883CE5">
        <w:rPr>
          <w:rFonts w:cs="Arial" w:hint="eastAsia"/>
          <w:sz w:val="21"/>
          <w:szCs w:val="21"/>
          <w:lang w:eastAsia="zh-CN"/>
        </w:rPr>
        <w:t>状态，</w:t>
      </w:r>
      <w:r w:rsidRPr="00883CE5">
        <w:rPr>
          <w:rFonts w:cs="Arial"/>
          <w:sz w:val="21"/>
          <w:szCs w:val="21"/>
          <w:lang w:eastAsia="zh-CN"/>
        </w:rPr>
        <w:t>检测配置</w:t>
      </w:r>
      <w:r w:rsidRPr="00883CE5">
        <w:rPr>
          <w:rFonts w:cs="Arial" w:hint="eastAsia"/>
          <w:sz w:val="21"/>
          <w:szCs w:val="21"/>
          <w:lang w:eastAsia="zh-CN"/>
        </w:rPr>
        <w:t>是否</w:t>
      </w:r>
      <w:r w:rsidRPr="00883CE5">
        <w:rPr>
          <w:rFonts w:cs="Arial"/>
          <w:sz w:val="21"/>
          <w:szCs w:val="21"/>
          <w:lang w:eastAsia="zh-CN"/>
        </w:rPr>
        <w:t>正确，如果所有模块均处于</w:t>
      </w:r>
      <w:r w:rsidRPr="00883CE5">
        <w:rPr>
          <w:rFonts w:cs="Arial"/>
          <w:sz w:val="21"/>
          <w:szCs w:val="21"/>
          <w:lang w:eastAsia="zh-CN"/>
        </w:rPr>
        <w:t>OP</w:t>
      </w:r>
      <w:r w:rsidRPr="00883CE5">
        <w:rPr>
          <w:rFonts w:cs="Arial"/>
          <w:sz w:val="21"/>
          <w:szCs w:val="21"/>
          <w:lang w:eastAsia="zh-CN"/>
        </w:rPr>
        <w:t>状态，程序运行即可进行数据通讯：</w:t>
      </w:r>
    </w:p>
    <w:p w:rsidR="00883CE5" w:rsidRDefault="00883CE5" w:rsidP="00883CE5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PC</w:t>
      </w:r>
      <w:r>
        <w:rPr>
          <w:rFonts w:cs="Arial"/>
          <w:sz w:val="21"/>
          <w:szCs w:val="21"/>
          <w:lang w:eastAsia="zh-CN"/>
        </w:rPr>
        <w:t>1</w:t>
      </w:r>
      <w:r>
        <w:rPr>
          <w:rFonts w:cs="Arial" w:hint="eastAsia"/>
          <w:sz w:val="21"/>
          <w:szCs w:val="21"/>
          <w:lang w:eastAsia="zh-CN"/>
        </w:rPr>
        <w:t>模块</w:t>
      </w:r>
      <w:r>
        <w:rPr>
          <w:rFonts w:cs="Arial"/>
          <w:sz w:val="21"/>
          <w:szCs w:val="21"/>
          <w:lang w:eastAsia="zh-CN"/>
        </w:rPr>
        <w:t>状态：</w:t>
      </w:r>
    </w:p>
    <w:p w:rsidR="00883CE5" w:rsidRDefault="00883CE5" w:rsidP="00883CE5">
      <w:pPr>
        <w:rPr>
          <w:rFonts w:cs="Arial"/>
          <w:sz w:val="21"/>
          <w:szCs w:val="21"/>
          <w:lang w:eastAsia="zh-CN"/>
        </w:rPr>
      </w:pPr>
      <w:r w:rsidRPr="00883CE5">
        <w:rPr>
          <w:rFonts w:cs="Arial"/>
          <w:noProof/>
          <w:sz w:val="21"/>
          <w:szCs w:val="21"/>
          <w:lang w:eastAsia="zh-CN"/>
        </w:rPr>
        <w:drawing>
          <wp:inline distT="0" distB="0" distL="0" distR="0">
            <wp:extent cx="3681876" cy="2623929"/>
            <wp:effectExtent l="0" t="0" r="0" b="5080"/>
            <wp:docPr id="16" name="图片 16" descr="E:\总结文档资料_ZHB\EL6695应用\EL6695-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总结文档资料_ZHB\EL6695应用\EL6695-O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5" cy="2658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E5" w:rsidRDefault="00883CE5" w:rsidP="00883CE5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lastRenderedPageBreak/>
        <w:t>PC</w:t>
      </w:r>
      <w:r>
        <w:rPr>
          <w:rFonts w:cs="Arial"/>
          <w:sz w:val="21"/>
          <w:szCs w:val="21"/>
          <w:lang w:eastAsia="zh-CN"/>
        </w:rPr>
        <w:t>2</w:t>
      </w:r>
      <w:r>
        <w:rPr>
          <w:rFonts w:cs="Arial" w:hint="eastAsia"/>
          <w:sz w:val="21"/>
          <w:szCs w:val="21"/>
          <w:lang w:eastAsia="zh-CN"/>
        </w:rPr>
        <w:t>模块</w:t>
      </w:r>
      <w:r>
        <w:rPr>
          <w:rFonts w:cs="Arial"/>
          <w:sz w:val="21"/>
          <w:szCs w:val="21"/>
          <w:lang w:eastAsia="zh-CN"/>
        </w:rPr>
        <w:t>状态：</w:t>
      </w:r>
    </w:p>
    <w:p w:rsidR="00883CE5" w:rsidRDefault="00883CE5" w:rsidP="00883CE5">
      <w:pPr>
        <w:rPr>
          <w:rFonts w:cs="Arial"/>
          <w:sz w:val="21"/>
          <w:szCs w:val="21"/>
          <w:lang w:eastAsia="zh-CN"/>
        </w:rPr>
      </w:pPr>
      <w:r w:rsidRPr="00883CE5">
        <w:rPr>
          <w:rFonts w:cs="Arial"/>
          <w:noProof/>
          <w:sz w:val="21"/>
          <w:szCs w:val="21"/>
          <w:lang w:eastAsia="zh-CN"/>
        </w:rPr>
        <w:drawing>
          <wp:inline distT="0" distB="0" distL="0" distR="0">
            <wp:extent cx="3856251" cy="2743200"/>
            <wp:effectExtent l="0" t="0" r="0" b="0"/>
            <wp:docPr id="17" name="图片 17" descr="E:\总结文档资料_ZHB\EL6695应用\EL6695-IO-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总结文档资料_ZHB\EL6695应用\EL6695-IO-OP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457" cy="2752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E5" w:rsidRDefault="00883CE5" w:rsidP="00883CE5">
      <w:pPr>
        <w:rPr>
          <w:rFonts w:cs="Arial"/>
          <w:sz w:val="21"/>
          <w:szCs w:val="21"/>
          <w:lang w:eastAsia="zh-CN"/>
        </w:rPr>
      </w:pPr>
    </w:p>
    <w:p w:rsidR="00883CE5" w:rsidRDefault="00883CE5" w:rsidP="00883CE5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t>5</w:t>
      </w:r>
      <w:r>
        <w:rPr>
          <w:rFonts w:cs="Arial" w:hint="eastAsia"/>
          <w:sz w:val="21"/>
          <w:szCs w:val="21"/>
          <w:lang w:eastAsia="zh-CN"/>
        </w:rPr>
        <w:t>、对</w:t>
      </w:r>
      <w:r>
        <w:rPr>
          <w:rFonts w:cs="Arial"/>
          <w:sz w:val="21"/>
          <w:szCs w:val="21"/>
          <w:lang w:eastAsia="zh-CN"/>
        </w:rPr>
        <w:t>通讯区域数据进行检测</w:t>
      </w:r>
      <w:r>
        <w:rPr>
          <w:rFonts w:cs="Arial" w:hint="eastAsia"/>
          <w:sz w:val="21"/>
          <w:szCs w:val="21"/>
          <w:lang w:eastAsia="zh-CN"/>
        </w:rPr>
        <w:t>，观察</w:t>
      </w:r>
      <w:r>
        <w:rPr>
          <w:rFonts w:cs="Arial" w:hint="eastAsia"/>
          <w:sz w:val="21"/>
          <w:szCs w:val="21"/>
          <w:lang w:eastAsia="zh-CN"/>
        </w:rPr>
        <w:t>PLC</w:t>
      </w:r>
      <w:r>
        <w:rPr>
          <w:rFonts w:cs="Arial"/>
          <w:sz w:val="21"/>
          <w:szCs w:val="21"/>
          <w:lang w:eastAsia="zh-CN"/>
        </w:rPr>
        <w:t xml:space="preserve"> Control</w:t>
      </w:r>
      <w:r>
        <w:rPr>
          <w:rFonts w:cs="Arial" w:hint="eastAsia"/>
          <w:sz w:val="21"/>
          <w:szCs w:val="21"/>
          <w:lang w:eastAsia="zh-CN"/>
        </w:rPr>
        <w:t>中</w:t>
      </w:r>
      <w:r>
        <w:rPr>
          <w:rFonts w:cs="Arial"/>
          <w:sz w:val="21"/>
          <w:szCs w:val="21"/>
          <w:lang w:eastAsia="zh-CN"/>
        </w:rPr>
        <w:t>运行的结果是否通过</w:t>
      </w:r>
      <w:r>
        <w:rPr>
          <w:rFonts w:cs="Arial"/>
          <w:sz w:val="21"/>
          <w:szCs w:val="21"/>
          <w:lang w:eastAsia="zh-CN"/>
        </w:rPr>
        <w:t>EL6695</w:t>
      </w:r>
      <w:r>
        <w:rPr>
          <w:rFonts w:cs="Arial" w:hint="eastAsia"/>
          <w:sz w:val="21"/>
          <w:szCs w:val="21"/>
          <w:lang w:eastAsia="zh-CN"/>
        </w:rPr>
        <w:t>模块</w:t>
      </w:r>
      <w:r>
        <w:rPr>
          <w:rFonts w:cs="Arial"/>
          <w:sz w:val="21"/>
          <w:szCs w:val="21"/>
          <w:lang w:eastAsia="zh-CN"/>
        </w:rPr>
        <w:t>传输给</w:t>
      </w:r>
      <w:r>
        <w:rPr>
          <w:rFonts w:cs="Arial" w:hint="eastAsia"/>
          <w:sz w:val="21"/>
          <w:szCs w:val="21"/>
          <w:lang w:eastAsia="zh-CN"/>
        </w:rPr>
        <w:t>另一个</w:t>
      </w:r>
      <w:r>
        <w:rPr>
          <w:rFonts w:cs="Arial"/>
          <w:sz w:val="21"/>
          <w:szCs w:val="21"/>
          <w:lang w:eastAsia="zh-CN"/>
        </w:rPr>
        <w:t>PC</w:t>
      </w:r>
      <w:r w:rsidR="006865B2">
        <w:rPr>
          <w:rFonts w:cs="Arial" w:hint="eastAsia"/>
          <w:sz w:val="21"/>
          <w:szCs w:val="21"/>
          <w:lang w:eastAsia="zh-CN"/>
        </w:rPr>
        <w:t>。</w:t>
      </w:r>
      <w:r w:rsidR="006865B2">
        <w:rPr>
          <w:rFonts w:cs="Arial"/>
          <w:sz w:val="21"/>
          <w:szCs w:val="21"/>
          <w:lang w:eastAsia="zh-CN"/>
        </w:rPr>
        <w:t>本例</w:t>
      </w:r>
      <w:r w:rsidR="006865B2">
        <w:rPr>
          <w:rFonts w:cs="Arial" w:hint="eastAsia"/>
          <w:sz w:val="21"/>
          <w:szCs w:val="21"/>
          <w:lang w:eastAsia="zh-CN"/>
        </w:rPr>
        <w:t>是</w:t>
      </w:r>
      <w:r w:rsidR="006865B2">
        <w:rPr>
          <w:rFonts w:cs="Arial" w:hint="eastAsia"/>
          <w:sz w:val="21"/>
          <w:szCs w:val="21"/>
          <w:lang w:eastAsia="zh-CN"/>
        </w:rPr>
        <w:t>PC</w:t>
      </w:r>
      <w:r w:rsidR="006865B2">
        <w:rPr>
          <w:rFonts w:cs="Arial"/>
          <w:sz w:val="21"/>
          <w:szCs w:val="21"/>
          <w:lang w:eastAsia="zh-CN"/>
        </w:rPr>
        <w:t>2</w:t>
      </w:r>
      <w:r w:rsidR="006865B2">
        <w:rPr>
          <w:rFonts w:cs="Arial" w:hint="eastAsia"/>
          <w:sz w:val="21"/>
          <w:szCs w:val="21"/>
          <w:lang w:eastAsia="zh-CN"/>
        </w:rPr>
        <w:t>中</w:t>
      </w:r>
      <w:r w:rsidR="006865B2">
        <w:rPr>
          <w:rFonts w:cs="Arial"/>
          <w:sz w:val="21"/>
          <w:szCs w:val="21"/>
          <w:lang w:eastAsia="zh-CN"/>
        </w:rPr>
        <w:t>做了个</w:t>
      </w:r>
      <w:r w:rsidR="006865B2">
        <w:rPr>
          <w:rFonts w:cs="Arial" w:hint="eastAsia"/>
          <w:sz w:val="21"/>
          <w:szCs w:val="21"/>
          <w:lang w:eastAsia="zh-CN"/>
        </w:rPr>
        <w:t>0</w:t>
      </w:r>
      <w:r w:rsidR="006865B2">
        <w:rPr>
          <w:rFonts w:cs="Arial"/>
          <w:sz w:val="21"/>
          <w:szCs w:val="21"/>
          <w:lang w:eastAsia="zh-CN"/>
        </w:rPr>
        <w:t>-1</w:t>
      </w:r>
      <w:r w:rsidR="006865B2">
        <w:rPr>
          <w:rFonts w:cs="Arial" w:hint="eastAsia"/>
          <w:sz w:val="21"/>
          <w:szCs w:val="21"/>
          <w:lang w:eastAsia="zh-CN"/>
        </w:rPr>
        <w:t>切换</w:t>
      </w:r>
      <w:r w:rsidR="006865B2">
        <w:rPr>
          <w:rFonts w:cs="Arial"/>
          <w:sz w:val="21"/>
          <w:szCs w:val="21"/>
          <w:lang w:eastAsia="zh-CN"/>
        </w:rPr>
        <w:t>的数据变化，可以看到</w:t>
      </w:r>
      <w:r w:rsidR="006865B2">
        <w:rPr>
          <w:rFonts w:cs="Arial" w:hint="eastAsia"/>
          <w:sz w:val="21"/>
          <w:szCs w:val="21"/>
          <w:lang w:eastAsia="zh-CN"/>
        </w:rPr>
        <w:t>PC</w:t>
      </w:r>
      <w:r w:rsidR="006865B2">
        <w:rPr>
          <w:rFonts w:cs="Arial"/>
          <w:sz w:val="21"/>
          <w:szCs w:val="21"/>
          <w:lang w:eastAsia="zh-CN"/>
        </w:rPr>
        <w:t>2</w:t>
      </w:r>
      <w:r w:rsidR="006865B2">
        <w:rPr>
          <w:rFonts w:cs="Arial" w:hint="eastAsia"/>
          <w:sz w:val="21"/>
          <w:szCs w:val="21"/>
          <w:lang w:eastAsia="zh-CN"/>
        </w:rPr>
        <w:t>中</w:t>
      </w:r>
      <w:r w:rsidR="006865B2">
        <w:rPr>
          <w:rFonts w:cs="Arial"/>
          <w:sz w:val="21"/>
          <w:szCs w:val="21"/>
          <w:lang w:eastAsia="zh-CN"/>
        </w:rPr>
        <w:t>执行的结果通过</w:t>
      </w:r>
      <w:r w:rsidR="006865B2">
        <w:rPr>
          <w:rFonts w:cs="Arial"/>
          <w:sz w:val="21"/>
          <w:szCs w:val="21"/>
          <w:lang w:eastAsia="zh-CN"/>
        </w:rPr>
        <w:t>PC2</w:t>
      </w:r>
      <w:r w:rsidR="006865B2">
        <w:rPr>
          <w:rFonts w:cs="Arial" w:hint="eastAsia"/>
          <w:sz w:val="21"/>
          <w:szCs w:val="21"/>
          <w:lang w:eastAsia="zh-CN"/>
        </w:rPr>
        <w:t>中</w:t>
      </w:r>
      <w:r w:rsidR="006865B2">
        <w:rPr>
          <w:rFonts w:cs="Arial"/>
          <w:sz w:val="21"/>
          <w:szCs w:val="21"/>
          <w:lang w:eastAsia="zh-CN"/>
        </w:rPr>
        <w:t>EL6695</w:t>
      </w:r>
      <w:r w:rsidR="006865B2">
        <w:rPr>
          <w:rFonts w:cs="Arial" w:hint="eastAsia"/>
          <w:sz w:val="21"/>
          <w:szCs w:val="21"/>
          <w:lang w:eastAsia="zh-CN"/>
        </w:rPr>
        <w:t>的</w:t>
      </w:r>
      <w:r w:rsidR="006865B2">
        <w:rPr>
          <w:rFonts w:cs="Arial"/>
          <w:sz w:val="21"/>
          <w:szCs w:val="21"/>
          <w:lang w:eastAsia="zh-CN"/>
        </w:rPr>
        <w:t>IO Outputs</w:t>
      </w:r>
      <w:r w:rsidR="006865B2">
        <w:rPr>
          <w:rFonts w:cs="Arial"/>
          <w:sz w:val="21"/>
          <w:szCs w:val="21"/>
          <w:lang w:eastAsia="zh-CN"/>
        </w:rPr>
        <w:t>变量中的第一个变量</w:t>
      </w:r>
      <w:proofErr w:type="spellStart"/>
      <w:r w:rsidR="006865B2">
        <w:rPr>
          <w:rFonts w:cs="Arial" w:hint="eastAsia"/>
          <w:sz w:val="21"/>
          <w:szCs w:val="21"/>
          <w:lang w:eastAsia="zh-CN"/>
        </w:rPr>
        <w:t>Var</w:t>
      </w:r>
      <w:proofErr w:type="spellEnd"/>
      <w:r w:rsidR="006865B2">
        <w:rPr>
          <w:rFonts w:cs="Arial"/>
          <w:sz w:val="21"/>
          <w:szCs w:val="21"/>
          <w:lang w:eastAsia="zh-CN"/>
        </w:rPr>
        <w:t xml:space="preserve"> 107</w:t>
      </w:r>
      <w:r w:rsidR="006865B2">
        <w:rPr>
          <w:rFonts w:cs="Arial" w:hint="eastAsia"/>
          <w:sz w:val="21"/>
          <w:szCs w:val="21"/>
          <w:lang w:eastAsia="zh-CN"/>
        </w:rPr>
        <w:t>输出</w:t>
      </w:r>
      <w:r w:rsidR="006865B2">
        <w:rPr>
          <w:rFonts w:cs="Arial" w:hint="eastAsia"/>
          <w:sz w:val="21"/>
          <w:szCs w:val="21"/>
          <w:lang w:eastAsia="zh-CN"/>
        </w:rPr>
        <w:t>0</w:t>
      </w:r>
      <w:r w:rsidR="006865B2">
        <w:rPr>
          <w:rFonts w:cs="Arial"/>
          <w:sz w:val="21"/>
          <w:szCs w:val="21"/>
          <w:lang w:eastAsia="zh-CN"/>
        </w:rPr>
        <w:t>-1</w:t>
      </w:r>
      <w:r w:rsidR="006865B2">
        <w:rPr>
          <w:rFonts w:cs="Arial" w:hint="eastAsia"/>
          <w:sz w:val="21"/>
          <w:szCs w:val="21"/>
          <w:lang w:eastAsia="zh-CN"/>
        </w:rPr>
        <w:t>变化</w:t>
      </w:r>
      <w:r w:rsidR="006865B2">
        <w:rPr>
          <w:rFonts w:cs="Arial"/>
          <w:sz w:val="21"/>
          <w:szCs w:val="21"/>
          <w:lang w:eastAsia="zh-CN"/>
        </w:rPr>
        <w:t>的数据：</w:t>
      </w:r>
    </w:p>
    <w:p w:rsidR="00883CE5" w:rsidRDefault="006865B2" w:rsidP="00883CE5">
      <w:pPr>
        <w:rPr>
          <w:rFonts w:cs="Arial"/>
          <w:sz w:val="21"/>
          <w:szCs w:val="21"/>
          <w:lang w:eastAsia="zh-CN"/>
        </w:rPr>
      </w:pPr>
      <w:r w:rsidRPr="006865B2">
        <w:rPr>
          <w:rFonts w:cs="Arial"/>
          <w:noProof/>
          <w:sz w:val="21"/>
          <w:szCs w:val="21"/>
          <w:lang w:eastAsia="zh-CN"/>
        </w:rPr>
        <w:drawing>
          <wp:inline distT="0" distB="0" distL="0" distR="0">
            <wp:extent cx="5943600" cy="4233917"/>
            <wp:effectExtent l="0" t="0" r="0" b="0"/>
            <wp:docPr id="18" name="图片 18" descr="E:\总结文档资料_ZHB\EL6695应用\EL6695-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总结文档资料_ZHB\EL6695应用\EL6695-I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5B2" w:rsidRDefault="006865B2" w:rsidP="006865B2">
      <w:pPr>
        <w:rPr>
          <w:rFonts w:cs="Arial"/>
          <w:sz w:val="21"/>
          <w:szCs w:val="21"/>
          <w:lang w:eastAsia="zh-CN"/>
        </w:rPr>
      </w:pPr>
      <w:r>
        <w:rPr>
          <w:rFonts w:cs="Arial" w:hint="eastAsia"/>
          <w:sz w:val="21"/>
          <w:szCs w:val="21"/>
          <w:lang w:eastAsia="zh-CN"/>
        </w:rPr>
        <w:lastRenderedPageBreak/>
        <w:t>同时</w:t>
      </w:r>
      <w:r>
        <w:rPr>
          <w:rFonts w:cs="Arial"/>
          <w:sz w:val="21"/>
          <w:szCs w:val="21"/>
          <w:lang w:eastAsia="zh-CN"/>
        </w:rPr>
        <w:t>可以看到</w:t>
      </w:r>
      <w:r>
        <w:rPr>
          <w:rFonts w:cs="Arial" w:hint="eastAsia"/>
          <w:sz w:val="21"/>
          <w:szCs w:val="21"/>
          <w:lang w:eastAsia="zh-CN"/>
        </w:rPr>
        <w:t>PC</w:t>
      </w:r>
      <w:r>
        <w:rPr>
          <w:rFonts w:cs="Arial"/>
          <w:sz w:val="21"/>
          <w:szCs w:val="21"/>
          <w:lang w:eastAsia="zh-CN"/>
        </w:rPr>
        <w:t>1</w:t>
      </w:r>
      <w:r>
        <w:rPr>
          <w:rFonts w:cs="Arial" w:hint="eastAsia"/>
          <w:sz w:val="21"/>
          <w:szCs w:val="21"/>
          <w:lang w:eastAsia="zh-CN"/>
        </w:rPr>
        <w:t>中</w:t>
      </w:r>
      <w:r>
        <w:rPr>
          <w:rFonts w:cs="Arial" w:hint="eastAsia"/>
          <w:sz w:val="21"/>
          <w:szCs w:val="21"/>
          <w:lang w:eastAsia="zh-CN"/>
        </w:rPr>
        <w:t>Box</w:t>
      </w:r>
      <w:r>
        <w:rPr>
          <w:rFonts w:cs="Arial"/>
          <w:sz w:val="21"/>
          <w:szCs w:val="21"/>
          <w:lang w:eastAsia="zh-CN"/>
        </w:rPr>
        <w:t>5</w:t>
      </w:r>
      <w:r>
        <w:rPr>
          <w:rFonts w:cs="Arial" w:hint="eastAsia"/>
          <w:sz w:val="21"/>
          <w:szCs w:val="21"/>
          <w:lang w:eastAsia="zh-CN"/>
        </w:rPr>
        <w:t>（</w:t>
      </w:r>
      <w:r>
        <w:rPr>
          <w:rFonts w:cs="Arial" w:hint="eastAsia"/>
          <w:sz w:val="21"/>
          <w:szCs w:val="21"/>
          <w:lang w:eastAsia="zh-CN"/>
        </w:rPr>
        <w:t>EL6695-0002</w:t>
      </w:r>
      <w:r>
        <w:rPr>
          <w:rFonts w:cs="Arial" w:hint="eastAsia"/>
          <w:sz w:val="21"/>
          <w:szCs w:val="21"/>
          <w:lang w:eastAsia="zh-CN"/>
        </w:rPr>
        <w:t>）中</w:t>
      </w:r>
      <w:r>
        <w:rPr>
          <w:rFonts w:cs="Arial"/>
          <w:sz w:val="21"/>
          <w:szCs w:val="21"/>
          <w:lang w:eastAsia="zh-CN"/>
        </w:rPr>
        <w:t>的</w:t>
      </w:r>
      <w:r>
        <w:rPr>
          <w:rFonts w:cs="Arial"/>
          <w:sz w:val="21"/>
          <w:szCs w:val="21"/>
          <w:lang w:eastAsia="zh-CN"/>
        </w:rPr>
        <w:t>IO Inputs</w:t>
      </w:r>
      <w:r>
        <w:rPr>
          <w:rFonts w:cs="Arial"/>
          <w:sz w:val="21"/>
          <w:szCs w:val="21"/>
          <w:lang w:eastAsia="zh-CN"/>
        </w:rPr>
        <w:t>中的第一个变量</w:t>
      </w:r>
      <w:r>
        <w:rPr>
          <w:rFonts w:cs="Arial"/>
          <w:sz w:val="21"/>
          <w:szCs w:val="21"/>
          <w:lang w:eastAsia="zh-CN"/>
        </w:rPr>
        <w:t>Var59</w:t>
      </w:r>
      <w:r>
        <w:rPr>
          <w:rFonts w:cs="Arial" w:hint="eastAsia"/>
          <w:sz w:val="21"/>
          <w:szCs w:val="21"/>
          <w:lang w:eastAsia="zh-CN"/>
        </w:rPr>
        <w:t>中</w:t>
      </w:r>
      <w:r>
        <w:rPr>
          <w:rFonts w:cs="Arial"/>
          <w:sz w:val="21"/>
          <w:szCs w:val="21"/>
          <w:lang w:eastAsia="zh-CN"/>
        </w:rPr>
        <w:t>接收到</w:t>
      </w:r>
      <w:r>
        <w:rPr>
          <w:rFonts w:cs="Arial" w:hint="eastAsia"/>
          <w:sz w:val="21"/>
          <w:szCs w:val="21"/>
          <w:lang w:eastAsia="zh-CN"/>
        </w:rPr>
        <w:t>P</w:t>
      </w:r>
      <w:r>
        <w:rPr>
          <w:rFonts w:cs="Arial"/>
          <w:sz w:val="21"/>
          <w:szCs w:val="21"/>
          <w:lang w:eastAsia="zh-CN"/>
        </w:rPr>
        <w:t>C2</w:t>
      </w:r>
      <w:r>
        <w:rPr>
          <w:rFonts w:cs="Arial"/>
          <w:sz w:val="21"/>
          <w:szCs w:val="21"/>
          <w:lang w:eastAsia="zh-CN"/>
        </w:rPr>
        <w:t>通过</w:t>
      </w:r>
      <w:r>
        <w:rPr>
          <w:rFonts w:cs="Arial"/>
          <w:sz w:val="21"/>
          <w:szCs w:val="21"/>
          <w:lang w:eastAsia="zh-CN"/>
        </w:rPr>
        <w:t>EL6695</w:t>
      </w:r>
      <w:r>
        <w:rPr>
          <w:rFonts w:cs="Arial" w:hint="eastAsia"/>
          <w:sz w:val="21"/>
          <w:szCs w:val="21"/>
          <w:lang w:eastAsia="zh-CN"/>
        </w:rPr>
        <w:t>的</w:t>
      </w:r>
      <w:r>
        <w:rPr>
          <w:rFonts w:cs="Arial" w:hint="eastAsia"/>
          <w:sz w:val="21"/>
          <w:szCs w:val="21"/>
          <w:lang w:eastAsia="zh-CN"/>
        </w:rPr>
        <w:t xml:space="preserve"> I</w:t>
      </w:r>
      <w:r>
        <w:rPr>
          <w:rFonts w:cs="Arial"/>
          <w:sz w:val="21"/>
          <w:szCs w:val="21"/>
          <w:lang w:eastAsia="zh-CN"/>
        </w:rPr>
        <w:t>O Outputs</w:t>
      </w:r>
      <w:r>
        <w:rPr>
          <w:rFonts w:cs="Arial"/>
          <w:sz w:val="21"/>
          <w:szCs w:val="21"/>
          <w:lang w:eastAsia="zh-CN"/>
        </w:rPr>
        <w:t>变量中的第一个变量</w:t>
      </w:r>
      <w:proofErr w:type="spellStart"/>
      <w:r>
        <w:rPr>
          <w:rFonts w:cs="Arial" w:hint="eastAsia"/>
          <w:sz w:val="21"/>
          <w:szCs w:val="21"/>
          <w:lang w:eastAsia="zh-CN"/>
        </w:rPr>
        <w:t>Var</w:t>
      </w:r>
      <w:proofErr w:type="spellEnd"/>
      <w:r>
        <w:rPr>
          <w:rFonts w:cs="Arial"/>
          <w:sz w:val="21"/>
          <w:szCs w:val="21"/>
          <w:lang w:eastAsia="zh-CN"/>
        </w:rPr>
        <w:t xml:space="preserve"> 107</w:t>
      </w:r>
      <w:r>
        <w:rPr>
          <w:rFonts w:cs="Arial" w:hint="eastAsia"/>
          <w:sz w:val="21"/>
          <w:szCs w:val="21"/>
          <w:lang w:eastAsia="zh-CN"/>
        </w:rPr>
        <w:t>传输</w:t>
      </w:r>
      <w:r>
        <w:rPr>
          <w:rFonts w:cs="Arial"/>
          <w:sz w:val="21"/>
          <w:szCs w:val="21"/>
          <w:lang w:eastAsia="zh-CN"/>
        </w:rPr>
        <w:t>过来的</w:t>
      </w:r>
      <w:r>
        <w:rPr>
          <w:rFonts w:cs="Arial" w:hint="eastAsia"/>
          <w:sz w:val="21"/>
          <w:szCs w:val="21"/>
          <w:lang w:eastAsia="zh-CN"/>
        </w:rPr>
        <w:t>0</w:t>
      </w:r>
      <w:r>
        <w:rPr>
          <w:rFonts w:cs="Arial"/>
          <w:sz w:val="21"/>
          <w:szCs w:val="21"/>
          <w:lang w:eastAsia="zh-CN"/>
        </w:rPr>
        <w:t>-1</w:t>
      </w:r>
      <w:r>
        <w:rPr>
          <w:rFonts w:cs="Arial" w:hint="eastAsia"/>
          <w:sz w:val="21"/>
          <w:szCs w:val="21"/>
          <w:lang w:eastAsia="zh-CN"/>
        </w:rPr>
        <w:t>变化</w:t>
      </w:r>
      <w:r>
        <w:rPr>
          <w:rFonts w:cs="Arial"/>
          <w:sz w:val="21"/>
          <w:szCs w:val="21"/>
          <w:lang w:eastAsia="zh-CN"/>
        </w:rPr>
        <w:t>的数据：</w:t>
      </w:r>
    </w:p>
    <w:p w:rsidR="00883CE5" w:rsidRPr="00883CE5" w:rsidRDefault="00883CE5" w:rsidP="007F4B66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  <w:r w:rsidRPr="00883CE5">
        <w:rPr>
          <w:rFonts w:cs="Arial"/>
          <w:noProof/>
          <w:sz w:val="21"/>
          <w:szCs w:val="21"/>
          <w:lang w:eastAsia="zh-CN"/>
        </w:rPr>
        <w:drawing>
          <wp:inline distT="0" distB="0" distL="0" distR="0">
            <wp:extent cx="5943600" cy="4221328"/>
            <wp:effectExtent l="0" t="0" r="0" b="8255"/>
            <wp:docPr id="14" name="图片 14" descr="E:\总结文档资料_ZHB\EL6695应用\EL6695-Box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总结文档资料_ZHB\EL6695应用\EL6695-Box5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B66" w:rsidRDefault="007F4B66" w:rsidP="007F4B66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7F4B66" w:rsidRDefault="007F4B66" w:rsidP="007F4B66">
      <w:pPr>
        <w:pStyle w:val="a8"/>
        <w:tabs>
          <w:tab w:val="num" w:pos="0"/>
        </w:tabs>
        <w:ind w:left="360" w:firstLineChars="0" w:firstLine="0"/>
        <w:rPr>
          <w:rFonts w:cs="Arial"/>
          <w:sz w:val="21"/>
          <w:szCs w:val="21"/>
          <w:lang w:eastAsia="zh-CN"/>
        </w:rPr>
      </w:pPr>
    </w:p>
    <w:p w:rsidR="009F31DA" w:rsidRPr="00FA2DC8" w:rsidRDefault="009F31DA" w:rsidP="009F31DA">
      <w:pPr>
        <w:rPr>
          <w:rFonts w:cs="Arial"/>
          <w:sz w:val="21"/>
          <w:szCs w:val="21"/>
          <w:lang w:eastAsia="zh-CN"/>
        </w:rPr>
      </w:pPr>
    </w:p>
    <w:p w:rsidR="009F31DA" w:rsidRDefault="009F31DA" w:rsidP="009F31DA">
      <w:pPr>
        <w:rPr>
          <w:rFonts w:cs="Arial"/>
          <w:sz w:val="21"/>
          <w:szCs w:val="21"/>
          <w:lang w:eastAsia="zh-CN"/>
        </w:rPr>
      </w:pPr>
      <w:r w:rsidRPr="00FA2DC8">
        <w:rPr>
          <w:rFonts w:cs="Arial" w:hint="eastAsia"/>
          <w:sz w:val="21"/>
          <w:szCs w:val="21"/>
          <w:lang w:eastAsia="zh-CN"/>
        </w:rPr>
        <w:t>说明：</w:t>
      </w:r>
      <w:r w:rsidR="005D437D">
        <w:rPr>
          <w:rFonts w:cs="Arial" w:hint="eastAsia"/>
          <w:sz w:val="21"/>
          <w:szCs w:val="21"/>
          <w:lang w:eastAsia="zh-CN"/>
        </w:rPr>
        <w:t xml:space="preserve">  1</w:t>
      </w:r>
      <w:r w:rsidR="005D437D">
        <w:rPr>
          <w:rFonts w:cs="Arial" w:hint="eastAsia"/>
          <w:sz w:val="21"/>
          <w:szCs w:val="21"/>
          <w:lang w:eastAsia="zh-CN"/>
        </w:rPr>
        <w:t>、必须确保通讯</w:t>
      </w:r>
      <w:r w:rsidR="005D437D">
        <w:rPr>
          <w:rFonts w:cs="Arial"/>
          <w:sz w:val="21"/>
          <w:szCs w:val="21"/>
          <w:lang w:eastAsia="zh-CN"/>
        </w:rPr>
        <w:t>区变</w:t>
      </w:r>
      <w:r w:rsidR="005D437D">
        <w:rPr>
          <w:rFonts w:cs="Arial" w:hint="eastAsia"/>
          <w:sz w:val="21"/>
          <w:szCs w:val="21"/>
          <w:lang w:eastAsia="zh-CN"/>
        </w:rPr>
        <w:t>量</w:t>
      </w:r>
      <w:r w:rsidR="005D437D">
        <w:rPr>
          <w:rFonts w:cs="Arial"/>
          <w:sz w:val="21"/>
          <w:szCs w:val="21"/>
          <w:lang w:eastAsia="zh-CN"/>
        </w:rPr>
        <w:t>关联了</w:t>
      </w:r>
      <w:r w:rsidR="005D437D">
        <w:rPr>
          <w:rFonts w:cs="Arial"/>
          <w:sz w:val="21"/>
          <w:szCs w:val="21"/>
          <w:lang w:eastAsia="zh-CN"/>
        </w:rPr>
        <w:t>PLC Task</w:t>
      </w:r>
      <w:r w:rsidR="005D437D">
        <w:rPr>
          <w:rFonts w:cs="Arial" w:hint="eastAsia"/>
          <w:sz w:val="21"/>
          <w:szCs w:val="21"/>
          <w:lang w:eastAsia="zh-CN"/>
        </w:rPr>
        <w:t>中的</w:t>
      </w:r>
      <w:r w:rsidR="005D437D">
        <w:rPr>
          <w:rFonts w:cs="Arial"/>
          <w:sz w:val="21"/>
          <w:szCs w:val="21"/>
          <w:lang w:eastAsia="zh-CN"/>
        </w:rPr>
        <w:t>变量</w:t>
      </w:r>
      <w:r w:rsidRPr="00FA2DC8">
        <w:rPr>
          <w:rFonts w:cs="Arial" w:hint="eastAsia"/>
          <w:sz w:val="21"/>
          <w:szCs w:val="21"/>
          <w:lang w:eastAsia="zh-CN"/>
        </w:rPr>
        <w:t>。</w:t>
      </w:r>
    </w:p>
    <w:p w:rsidR="00D52DA6" w:rsidRDefault="00D52DA6" w:rsidP="005D437D">
      <w:pPr>
        <w:rPr>
          <w:rFonts w:cs="Arial"/>
          <w:sz w:val="21"/>
          <w:szCs w:val="21"/>
          <w:lang w:eastAsia="zh-CN"/>
        </w:rPr>
      </w:pPr>
      <w:r>
        <w:rPr>
          <w:rFonts w:cs="Arial"/>
          <w:sz w:val="21"/>
          <w:szCs w:val="21"/>
          <w:lang w:eastAsia="zh-CN"/>
        </w:rPr>
        <w:tab/>
      </w:r>
      <w:r>
        <w:rPr>
          <w:rFonts w:cs="Arial" w:hint="eastAsia"/>
          <w:sz w:val="21"/>
          <w:szCs w:val="21"/>
          <w:lang w:eastAsia="zh-CN"/>
        </w:rPr>
        <w:t>2</w:t>
      </w:r>
      <w:r>
        <w:rPr>
          <w:rFonts w:cs="Arial" w:hint="eastAsia"/>
          <w:sz w:val="21"/>
          <w:szCs w:val="21"/>
          <w:lang w:eastAsia="zh-CN"/>
        </w:rPr>
        <w:t>、必须确保通讯</w:t>
      </w:r>
      <w:r>
        <w:rPr>
          <w:rFonts w:cs="Arial"/>
          <w:sz w:val="21"/>
          <w:szCs w:val="21"/>
          <w:lang w:eastAsia="zh-CN"/>
        </w:rPr>
        <w:t>区变</w:t>
      </w:r>
      <w:r>
        <w:rPr>
          <w:rFonts w:cs="Arial" w:hint="eastAsia"/>
          <w:sz w:val="21"/>
          <w:szCs w:val="21"/>
          <w:lang w:eastAsia="zh-CN"/>
        </w:rPr>
        <w:t>量字长大于等于</w:t>
      </w:r>
      <w:r>
        <w:rPr>
          <w:rFonts w:cs="Arial" w:hint="eastAsia"/>
          <w:sz w:val="21"/>
          <w:szCs w:val="21"/>
          <w:lang w:eastAsia="zh-CN"/>
        </w:rPr>
        <w:t>BYTE</w:t>
      </w:r>
      <w:r w:rsidRPr="00FA2DC8">
        <w:rPr>
          <w:rFonts w:cs="Arial" w:hint="eastAsia"/>
          <w:sz w:val="21"/>
          <w:szCs w:val="21"/>
          <w:lang w:eastAsia="zh-CN"/>
        </w:rPr>
        <w:t>。</w:t>
      </w:r>
    </w:p>
    <w:p w:rsidR="005D437D" w:rsidRPr="00FA2DC8" w:rsidRDefault="005D437D" w:rsidP="005D437D">
      <w:pPr>
        <w:rPr>
          <w:rFonts w:cs="Arial"/>
          <w:sz w:val="21"/>
          <w:szCs w:val="21"/>
          <w:lang w:eastAsia="zh-CN"/>
        </w:rPr>
      </w:pPr>
      <w:r>
        <w:rPr>
          <w:rFonts w:cs="Arial"/>
          <w:sz w:val="21"/>
          <w:szCs w:val="21"/>
          <w:lang w:eastAsia="zh-CN"/>
        </w:rPr>
        <w:tab/>
      </w:r>
      <w:r w:rsidR="00D52DA6">
        <w:rPr>
          <w:rFonts w:cs="Arial" w:hint="eastAsia"/>
          <w:sz w:val="21"/>
          <w:szCs w:val="21"/>
          <w:lang w:eastAsia="zh-CN"/>
        </w:rPr>
        <w:t>3</w:t>
      </w:r>
      <w:r>
        <w:rPr>
          <w:rFonts w:cs="Arial" w:hint="eastAsia"/>
          <w:sz w:val="21"/>
          <w:szCs w:val="21"/>
          <w:lang w:eastAsia="zh-CN"/>
        </w:rPr>
        <w:t>、必须确保通讯</w:t>
      </w:r>
      <w:r>
        <w:rPr>
          <w:rFonts w:cs="Arial"/>
          <w:sz w:val="21"/>
          <w:szCs w:val="21"/>
          <w:lang w:eastAsia="zh-CN"/>
        </w:rPr>
        <w:t>区变</w:t>
      </w:r>
      <w:r>
        <w:rPr>
          <w:rFonts w:cs="Arial" w:hint="eastAsia"/>
          <w:sz w:val="21"/>
          <w:szCs w:val="21"/>
          <w:lang w:eastAsia="zh-CN"/>
        </w:rPr>
        <w:t>量数据类型</w:t>
      </w:r>
      <w:r>
        <w:rPr>
          <w:rFonts w:cs="Arial"/>
          <w:sz w:val="21"/>
          <w:szCs w:val="21"/>
          <w:lang w:eastAsia="zh-CN"/>
        </w:rPr>
        <w:t>及通讯数据</w:t>
      </w:r>
      <w:r>
        <w:rPr>
          <w:rFonts w:cs="Arial" w:hint="eastAsia"/>
          <w:sz w:val="21"/>
          <w:szCs w:val="21"/>
          <w:lang w:eastAsia="zh-CN"/>
        </w:rPr>
        <w:t>两</w:t>
      </w:r>
      <w:r>
        <w:rPr>
          <w:rFonts w:cs="Arial"/>
          <w:sz w:val="21"/>
          <w:szCs w:val="21"/>
          <w:lang w:eastAsia="zh-CN"/>
        </w:rPr>
        <w:t>PC</w:t>
      </w:r>
      <w:r>
        <w:rPr>
          <w:rFonts w:cs="Arial"/>
          <w:sz w:val="21"/>
          <w:szCs w:val="21"/>
          <w:lang w:eastAsia="zh-CN"/>
        </w:rPr>
        <w:t>保持一致</w:t>
      </w:r>
      <w:r w:rsidRPr="00FA2DC8">
        <w:rPr>
          <w:rFonts w:cs="Arial" w:hint="eastAsia"/>
          <w:sz w:val="21"/>
          <w:szCs w:val="21"/>
          <w:lang w:eastAsia="zh-CN"/>
        </w:rPr>
        <w:t>。</w:t>
      </w:r>
    </w:p>
    <w:p w:rsidR="005D437D" w:rsidRPr="00FA2DC8" w:rsidRDefault="005D437D" w:rsidP="005D437D">
      <w:pPr>
        <w:rPr>
          <w:rFonts w:cs="Arial"/>
          <w:sz w:val="21"/>
          <w:szCs w:val="21"/>
          <w:lang w:eastAsia="zh-CN"/>
        </w:rPr>
      </w:pPr>
      <w:r>
        <w:rPr>
          <w:rFonts w:cs="Arial"/>
          <w:sz w:val="21"/>
          <w:szCs w:val="21"/>
          <w:lang w:eastAsia="zh-CN"/>
        </w:rPr>
        <w:tab/>
      </w:r>
      <w:r w:rsidR="00D52DA6">
        <w:rPr>
          <w:rFonts w:cs="Arial" w:hint="eastAsia"/>
          <w:sz w:val="21"/>
          <w:szCs w:val="21"/>
          <w:lang w:eastAsia="zh-CN"/>
        </w:rPr>
        <w:t>4</w:t>
      </w:r>
      <w:r>
        <w:rPr>
          <w:rFonts w:cs="Arial" w:hint="eastAsia"/>
          <w:sz w:val="21"/>
          <w:szCs w:val="21"/>
          <w:lang w:eastAsia="zh-CN"/>
        </w:rPr>
        <w:t>、激活程序运行</w:t>
      </w:r>
      <w:r>
        <w:rPr>
          <w:rFonts w:cs="Arial"/>
          <w:sz w:val="21"/>
          <w:szCs w:val="21"/>
          <w:lang w:eastAsia="zh-CN"/>
        </w:rPr>
        <w:t>及</w:t>
      </w:r>
      <w:r>
        <w:rPr>
          <w:rFonts w:cs="Arial"/>
          <w:sz w:val="21"/>
          <w:szCs w:val="21"/>
          <w:lang w:eastAsia="zh-CN"/>
        </w:rPr>
        <w:t>System Manager</w:t>
      </w:r>
      <w:r>
        <w:rPr>
          <w:rFonts w:cs="Arial"/>
          <w:sz w:val="21"/>
          <w:szCs w:val="21"/>
          <w:lang w:eastAsia="zh-CN"/>
        </w:rPr>
        <w:t>，检查模块均处于</w:t>
      </w:r>
      <w:r>
        <w:rPr>
          <w:rFonts w:cs="Arial"/>
          <w:sz w:val="21"/>
          <w:szCs w:val="21"/>
          <w:lang w:eastAsia="zh-CN"/>
        </w:rPr>
        <w:t>OP</w:t>
      </w:r>
      <w:r>
        <w:rPr>
          <w:rFonts w:cs="Arial"/>
          <w:sz w:val="21"/>
          <w:szCs w:val="21"/>
          <w:lang w:eastAsia="zh-CN"/>
        </w:rPr>
        <w:t>状态</w:t>
      </w:r>
      <w:r w:rsidRPr="00FA2DC8">
        <w:rPr>
          <w:rFonts w:cs="Arial" w:hint="eastAsia"/>
          <w:sz w:val="21"/>
          <w:szCs w:val="21"/>
          <w:lang w:eastAsia="zh-CN"/>
        </w:rPr>
        <w:t>。</w:t>
      </w:r>
    </w:p>
    <w:p w:rsidR="005D437D" w:rsidRPr="0045771B" w:rsidRDefault="005D437D" w:rsidP="005D437D">
      <w:pPr>
        <w:rPr>
          <w:rFonts w:cs="Arial"/>
          <w:color w:val="FF0000"/>
          <w:sz w:val="21"/>
          <w:szCs w:val="21"/>
          <w:lang w:eastAsia="zh-CN"/>
        </w:rPr>
      </w:pPr>
      <w:r>
        <w:rPr>
          <w:rFonts w:cs="Arial"/>
          <w:sz w:val="21"/>
          <w:szCs w:val="21"/>
          <w:lang w:eastAsia="zh-CN"/>
        </w:rPr>
        <w:tab/>
      </w:r>
      <w:r w:rsidR="00D52DA6">
        <w:rPr>
          <w:rFonts w:cs="Arial" w:hint="eastAsia"/>
          <w:sz w:val="21"/>
          <w:szCs w:val="21"/>
          <w:lang w:eastAsia="zh-CN"/>
        </w:rPr>
        <w:t>5</w:t>
      </w:r>
      <w:r>
        <w:rPr>
          <w:rFonts w:cs="Arial" w:hint="eastAsia"/>
          <w:sz w:val="21"/>
          <w:szCs w:val="21"/>
          <w:lang w:eastAsia="zh-CN"/>
        </w:rPr>
        <w:t>、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必须确保作为网络主控的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PC1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系统最后启动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,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其余系统启动完成后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,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才能启动主控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PC1,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否则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EL6695-0002(Box)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不能进入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 xml:space="preserve">OP </w:t>
      </w:r>
      <w:r w:rsidR="0045771B" w:rsidRPr="0045771B">
        <w:rPr>
          <w:rFonts w:cs="Arial" w:hint="eastAsia"/>
          <w:color w:val="FF0000"/>
          <w:sz w:val="21"/>
          <w:szCs w:val="21"/>
          <w:lang w:eastAsia="zh-CN"/>
        </w:rPr>
        <w:t>状态</w:t>
      </w:r>
      <w:r w:rsidRPr="0045771B">
        <w:rPr>
          <w:rFonts w:cs="Arial" w:hint="eastAsia"/>
          <w:color w:val="FF0000"/>
          <w:sz w:val="21"/>
          <w:szCs w:val="21"/>
          <w:lang w:eastAsia="zh-CN"/>
        </w:rPr>
        <w:t>。</w:t>
      </w:r>
    </w:p>
    <w:p w:rsidR="005D437D" w:rsidRPr="005D437D" w:rsidRDefault="005D437D" w:rsidP="009F31DA">
      <w:pPr>
        <w:rPr>
          <w:rFonts w:cs="Arial"/>
          <w:sz w:val="21"/>
          <w:szCs w:val="21"/>
          <w:lang w:eastAsia="zh-CN"/>
        </w:rPr>
      </w:pPr>
    </w:p>
    <w:p w:rsidR="009F31DA" w:rsidRPr="00FA2DC8" w:rsidRDefault="009F31DA" w:rsidP="009F31DA">
      <w:pPr>
        <w:rPr>
          <w:rFonts w:cs="Arial"/>
          <w:sz w:val="21"/>
          <w:szCs w:val="21"/>
          <w:lang w:eastAsia="zh-CN"/>
        </w:rPr>
      </w:pPr>
    </w:p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p w:rsidR="00B07D54" w:rsidRPr="005D437D" w:rsidRDefault="00B07D54">
      <w:pPr>
        <w:rPr>
          <w:rFonts w:cs="Arial"/>
          <w:sz w:val="21"/>
          <w:szCs w:val="21"/>
          <w:lang w:eastAsia="zh-CN"/>
        </w:rPr>
      </w:pPr>
    </w:p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11FA7" w:rsidRPr="00FA2DC8">
        <w:trPr>
          <w:trHeight w:val="287"/>
        </w:trPr>
        <w:tc>
          <w:tcPr>
            <w:tcW w:w="9360" w:type="dxa"/>
          </w:tcPr>
          <w:p w:rsidR="00B11FA7" w:rsidRPr="00FA2DC8" w:rsidRDefault="00B11FA7" w:rsidP="00B11FA7">
            <w:pPr>
              <w:pStyle w:val="1"/>
              <w:jc w:val="center"/>
              <w:rPr>
                <w:sz w:val="21"/>
                <w:szCs w:val="21"/>
                <w:lang w:eastAsia="zh-CN"/>
              </w:rPr>
            </w:pPr>
            <w:r w:rsidRPr="00FA2DC8">
              <w:rPr>
                <w:rFonts w:hint="eastAsia"/>
                <w:sz w:val="21"/>
                <w:szCs w:val="21"/>
                <w:lang w:eastAsia="zh-CN"/>
              </w:rPr>
              <w:t>参考信息</w:t>
            </w:r>
          </w:p>
        </w:tc>
      </w:tr>
    </w:tbl>
    <w:p w:rsidR="00B07D54" w:rsidRPr="00FA2DC8" w:rsidRDefault="00B07D54">
      <w:pPr>
        <w:rPr>
          <w:sz w:val="21"/>
          <w:szCs w:val="21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360"/>
      </w:tblGrid>
      <w:tr w:rsidR="00B07D54" w:rsidRPr="00FA2DC8">
        <w:trPr>
          <w:trHeight w:val="287"/>
        </w:trPr>
        <w:tc>
          <w:tcPr>
            <w:tcW w:w="9360" w:type="dxa"/>
          </w:tcPr>
          <w:p w:rsidR="00B07D54" w:rsidRPr="008E0ABD" w:rsidRDefault="008E0ABD">
            <w:pPr>
              <w:pStyle w:val="a3"/>
              <w:tabs>
                <w:tab w:val="clear" w:pos="4320"/>
                <w:tab w:val="clear" w:pos="8640"/>
              </w:tabs>
              <w:rPr>
                <w:sz w:val="21"/>
                <w:szCs w:val="21"/>
                <w:lang w:eastAsia="zh-CN"/>
              </w:rPr>
            </w:pPr>
            <w:proofErr w:type="spellStart"/>
            <w:r>
              <w:rPr>
                <w:rFonts w:hint="eastAsia"/>
                <w:sz w:val="21"/>
                <w:szCs w:val="21"/>
                <w:lang w:eastAsia="zh-CN"/>
              </w:rPr>
              <w:t>Beckhoff</w:t>
            </w:r>
            <w:proofErr w:type="spellEnd"/>
            <w:r>
              <w:rPr>
                <w:rFonts w:hint="eastAsia"/>
                <w:sz w:val="21"/>
                <w:szCs w:val="21"/>
                <w:lang w:eastAsia="zh-CN"/>
              </w:rPr>
              <w:t xml:space="preserve"> Information System </w:t>
            </w:r>
            <w:r w:rsidR="00F57B58">
              <w:rPr>
                <w:rFonts w:hint="eastAsia"/>
                <w:sz w:val="21"/>
                <w:szCs w:val="21"/>
                <w:lang w:eastAsia="zh-CN"/>
              </w:rPr>
              <w:t>12/2007:</w:t>
            </w:r>
            <w:r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r w:rsidRPr="008E0ABD">
              <w:rPr>
                <w:rFonts w:hint="eastAsia"/>
                <w:sz w:val="21"/>
                <w:szCs w:val="21"/>
                <w:lang w:eastAsia="zh-CN"/>
              </w:rPr>
              <w:t xml:space="preserve"> </w:t>
            </w:r>
            <w:hyperlink r:id="rId23" w:history="1">
              <w:r w:rsidRPr="007E5165">
                <w:rPr>
                  <w:rStyle w:val="a6"/>
                  <w:rFonts w:hint="eastAsia"/>
                  <w:sz w:val="21"/>
                  <w:szCs w:val="21"/>
                  <w:lang w:eastAsia="zh-CN"/>
                </w:rPr>
                <w:t>www.beckhoff.com</w:t>
              </w:r>
            </w:hyperlink>
          </w:p>
        </w:tc>
      </w:tr>
    </w:tbl>
    <w:p w:rsidR="00B07D54" w:rsidRPr="00FA2DC8" w:rsidRDefault="00B07D54">
      <w:pPr>
        <w:rPr>
          <w:rFonts w:cs="Arial"/>
          <w:sz w:val="21"/>
          <w:szCs w:val="21"/>
          <w:lang w:eastAsia="zh-CN"/>
        </w:rPr>
      </w:pPr>
    </w:p>
    <w:p w:rsidR="003C7B3B" w:rsidRPr="00FA2DC8" w:rsidRDefault="00E51F0E">
      <w:pPr>
        <w:rPr>
          <w:rFonts w:cs="Arial"/>
          <w:sz w:val="21"/>
          <w:szCs w:val="21"/>
          <w:lang w:eastAsia="zh-CN"/>
        </w:rPr>
      </w:pPr>
      <w:r w:rsidRPr="00FA2DC8">
        <w:rPr>
          <w:rFonts w:cs="Arial" w:hint="eastAsia"/>
          <w:sz w:val="21"/>
          <w:szCs w:val="21"/>
          <w:lang w:eastAsia="zh-CN"/>
        </w:rPr>
        <w:t xml:space="preserve">                    </w:t>
      </w:r>
    </w:p>
    <w:p w:rsidR="003C7B3B" w:rsidRPr="00FA2DC8" w:rsidRDefault="00E51F0E" w:rsidP="00FA2DC8">
      <w:pPr>
        <w:ind w:firstLineChars="150" w:firstLine="315"/>
        <w:rPr>
          <w:rFonts w:cs="Arial"/>
          <w:sz w:val="21"/>
          <w:szCs w:val="21"/>
          <w:lang w:eastAsia="zh-CN"/>
        </w:rPr>
      </w:pPr>
      <w:r w:rsidRPr="00FA2DC8">
        <w:rPr>
          <w:rFonts w:cs="Arial" w:hint="eastAsia"/>
          <w:sz w:val="21"/>
          <w:szCs w:val="21"/>
          <w:lang w:eastAsia="zh-CN"/>
        </w:rPr>
        <w:t xml:space="preserve">                                                                                                                       </w:t>
      </w:r>
    </w:p>
    <w:sectPr w:rsidR="003C7B3B" w:rsidRPr="00FA2DC8">
      <w:headerReference w:type="even" r:id="rId24"/>
      <w:headerReference w:type="default" r:id="rId25"/>
      <w:footerReference w:type="default" r:id="rId26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4A65" w:rsidRDefault="00334A65">
      <w:r>
        <w:separator/>
      </w:r>
    </w:p>
  </w:endnote>
  <w:endnote w:type="continuationSeparator" w:id="0">
    <w:p w:rsidR="00334A65" w:rsidRDefault="00334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Pr="004817D4" w:rsidRDefault="00B07D54">
    <w:pPr>
      <w:pStyle w:val="a4"/>
      <w:rPr>
        <w:i/>
        <w:iCs/>
        <w:sz w:val="16"/>
        <w:lang w:eastAsia="zh-CN"/>
      </w:rPr>
    </w:pPr>
    <w:r>
      <w:rPr>
        <w:i/>
        <w:iCs/>
        <w:sz w:val="16"/>
      </w:rPr>
      <w:t>For questio</w:t>
    </w:r>
    <w:r w:rsidR="00755ADE">
      <w:rPr>
        <w:i/>
        <w:iCs/>
        <w:sz w:val="16"/>
      </w:rPr>
      <w:t xml:space="preserve">ns or comments, email </w:t>
    </w:r>
    <w:r w:rsidR="004817D4" w:rsidRPr="004817D4">
      <w:rPr>
        <w:i/>
        <w:iCs/>
        <w:sz w:val="16"/>
        <w:lang w:eastAsia="zh-CN"/>
      </w:rPr>
      <w:t>support@beckhoff.com.cn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4A65" w:rsidRDefault="00334A65">
      <w:r>
        <w:separator/>
      </w:r>
    </w:p>
  </w:footnote>
  <w:footnote w:type="continuationSeparator" w:id="0">
    <w:p w:rsidR="00334A65" w:rsidRDefault="00334A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B07D5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07D54" w:rsidRDefault="00B07D54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7D54" w:rsidRDefault="00334A65">
    <w:pPr>
      <w:pStyle w:val="a3"/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81pt;height:22.25pt;z-index:251657728" fillcolor="window">
          <v:imagedata r:id="rId1" o:title="" cropright="42740f"/>
          <w10:wrap type="topAndBottom"/>
        </v:shape>
        <o:OLEObject Type="Embed" ProgID="Word.Picture.8" ShapeID="_x0000_s2050" DrawAspect="Content" ObjectID="_1618479831" r:id="rId2"/>
      </w:object>
    </w:r>
  </w:p>
  <w:p w:rsidR="00B07D54" w:rsidRDefault="00B07D54">
    <w:pPr>
      <w:pStyle w:val="a3"/>
      <w:pBdr>
        <w:bottom w:val="single" w:sz="12" w:space="1" w:color="auto"/>
      </w:pBdr>
      <w:tabs>
        <w:tab w:val="left" w:pos="3828"/>
        <w:tab w:val="left" w:pos="5103"/>
        <w:tab w:val="right" w:pos="9214"/>
      </w:tabs>
    </w:pPr>
  </w:p>
  <w:p w:rsidR="00B07D54" w:rsidRDefault="00B07D5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5C574E"/>
    <w:multiLevelType w:val="hybridMultilevel"/>
    <w:tmpl w:val="10A2764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18770B3"/>
    <w:multiLevelType w:val="hybridMultilevel"/>
    <w:tmpl w:val="BA6EC860"/>
    <w:lvl w:ilvl="0" w:tplc="5DCCC818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A7A28E2"/>
    <w:multiLevelType w:val="hybridMultilevel"/>
    <w:tmpl w:val="8C260EFE"/>
    <w:lvl w:ilvl="0" w:tplc="9E165036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3E40601C"/>
    <w:multiLevelType w:val="hybridMultilevel"/>
    <w:tmpl w:val="8F008EEE"/>
    <w:lvl w:ilvl="0" w:tplc="C6CE73F8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495D4396"/>
    <w:multiLevelType w:val="hybridMultilevel"/>
    <w:tmpl w:val="B0B244A8"/>
    <w:lvl w:ilvl="0" w:tplc="77D2333A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505A6162"/>
    <w:multiLevelType w:val="hybridMultilevel"/>
    <w:tmpl w:val="2848BF74"/>
    <w:lvl w:ilvl="0" w:tplc="F69A3DE0">
      <w:start w:val="2"/>
      <w:numFmt w:val="decimal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5B830686"/>
    <w:multiLevelType w:val="hybridMultilevel"/>
    <w:tmpl w:val="578E6B90"/>
    <w:lvl w:ilvl="0" w:tplc="86E09E9C">
      <w:start w:val="1"/>
      <w:numFmt w:val="japaneseCounting"/>
      <w:lvlText w:val="%1、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 w15:restartNumberingAfterBreak="0">
    <w:nsid w:val="604B68B5"/>
    <w:multiLevelType w:val="hybridMultilevel"/>
    <w:tmpl w:val="3C2A9462"/>
    <w:lvl w:ilvl="0" w:tplc="BA946E34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6A371E10"/>
    <w:multiLevelType w:val="hybridMultilevel"/>
    <w:tmpl w:val="5CB882E0"/>
    <w:lvl w:ilvl="0" w:tplc="08AADF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6"/>
  </w:num>
  <w:num w:numId="5">
    <w:abstractNumId w:val="1"/>
  </w:num>
  <w:num w:numId="6">
    <w:abstractNumId w:val="5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9"/>
  <w:embedSystemFonts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1" o:allowoverlap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4B86"/>
    <w:rsid w:val="000137B7"/>
    <w:rsid w:val="000466E0"/>
    <w:rsid w:val="00067ACE"/>
    <w:rsid w:val="000C70E0"/>
    <w:rsid w:val="000E27E9"/>
    <w:rsid w:val="00135124"/>
    <w:rsid w:val="001443BF"/>
    <w:rsid w:val="00195FBA"/>
    <w:rsid w:val="001D11EC"/>
    <w:rsid w:val="001D2C12"/>
    <w:rsid w:val="001D789E"/>
    <w:rsid w:val="00234AF8"/>
    <w:rsid w:val="00251711"/>
    <w:rsid w:val="00253867"/>
    <w:rsid w:val="00263E67"/>
    <w:rsid w:val="003009AF"/>
    <w:rsid w:val="00302368"/>
    <w:rsid w:val="00322DD5"/>
    <w:rsid w:val="00334A65"/>
    <w:rsid w:val="00335376"/>
    <w:rsid w:val="003A2A96"/>
    <w:rsid w:val="003C75E5"/>
    <w:rsid w:val="003C7B3B"/>
    <w:rsid w:val="00406C5E"/>
    <w:rsid w:val="004078B2"/>
    <w:rsid w:val="00416824"/>
    <w:rsid w:val="00421C7F"/>
    <w:rsid w:val="0045771B"/>
    <w:rsid w:val="00475A53"/>
    <w:rsid w:val="004817D4"/>
    <w:rsid w:val="004C5131"/>
    <w:rsid w:val="004D21E4"/>
    <w:rsid w:val="004E40F1"/>
    <w:rsid w:val="00551E0A"/>
    <w:rsid w:val="00574B86"/>
    <w:rsid w:val="00576D33"/>
    <w:rsid w:val="00583AFD"/>
    <w:rsid w:val="005D437D"/>
    <w:rsid w:val="005F19D3"/>
    <w:rsid w:val="005F458F"/>
    <w:rsid w:val="005F5DFE"/>
    <w:rsid w:val="0061011B"/>
    <w:rsid w:val="006219E6"/>
    <w:rsid w:val="006255E6"/>
    <w:rsid w:val="00643761"/>
    <w:rsid w:val="00651D75"/>
    <w:rsid w:val="00661F3D"/>
    <w:rsid w:val="006865B2"/>
    <w:rsid w:val="00713C01"/>
    <w:rsid w:val="00755ADE"/>
    <w:rsid w:val="00790CAB"/>
    <w:rsid w:val="007B70EC"/>
    <w:rsid w:val="007C68F3"/>
    <w:rsid w:val="007D7890"/>
    <w:rsid w:val="007F4B66"/>
    <w:rsid w:val="00840581"/>
    <w:rsid w:val="00883CE5"/>
    <w:rsid w:val="00894E2B"/>
    <w:rsid w:val="008D24CA"/>
    <w:rsid w:val="008E0ABD"/>
    <w:rsid w:val="008F1C25"/>
    <w:rsid w:val="00903B64"/>
    <w:rsid w:val="00942B1C"/>
    <w:rsid w:val="00977E13"/>
    <w:rsid w:val="009C054D"/>
    <w:rsid w:val="009E1B05"/>
    <w:rsid w:val="009F31DA"/>
    <w:rsid w:val="00A0439D"/>
    <w:rsid w:val="00A061C1"/>
    <w:rsid w:val="00A3429A"/>
    <w:rsid w:val="00A40EEC"/>
    <w:rsid w:val="00A92D3E"/>
    <w:rsid w:val="00AB0F2B"/>
    <w:rsid w:val="00B0506D"/>
    <w:rsid w:val="00B0579E"/>
    <w:rsid w:val="00B07D54"/>
    <w:rsid w:val="00B11FA7"/>
    <w:rsid w:val="00B264FE"/>
    <w:rsid w:val="00B34CFB"/>
    <w:rsid w:val="00B57584"/>
    <w:rsid w:val="00B9257B"/>
    <w:rsid w:val="00BC729D"/>
    <w:rsid w:val="00BD7DB3"/>
    <w:rsid w:val="00BE2B90"/>
    <w:rsid w:val="00C0386D"/>
    <w:rsid w:val="00C47703"/>
    <w:rsid w:val="00CA3CF8"/>
    <w:rsid w:val="00CF451F"/>
    <w:rsid w:val="00D02A4E"/>
    <w:rsid w:val="00D305BC"/>
    <w:rsid w:val="00D4448E"/>
    <w:rsid w:val="00D52DA6"/>
    <w:rsid w:val="00D658EB"/>
    <w:rsid w:val="00D71418"/>
    <w:rsid w:val="00DA0F5F"/>
    <w:rsid w:val="00DD2B09"/>
    <w:rsid w:val="00DE077B"/>
    <w:rsid w:val="00DF55B0"/>
    <w:rsid w:val="00E51F0E"/>
    <w:rsid w:val="00E73F92"/>
    <w:rsid w:val="00E83278"/>
    <w:rsid w:val="00EB481B"/>
    <w:rsid w:val="00ED34B5"/>
    <w:rsid w:val="00F14DD2"/>
    <w:rsid w:val="00F1762B"/>
    <w:rsid w:val="00F57B58"/>
    <w:rsid w:val="00FA2DC8"/>
    <w:rsid w:val="00FC5728"/>
    <w:rsid w:val="00FF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chartTrackingRefBased/>
  <w15:docId w15:val="{72F30579-40F5-48B8-A4AC-1ABF7CFE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Arial" w:hAnsi="Arial"/>
      <w:sz w:val="22"/>
      <w:szCs w:val="24"/>
      <w:lang w:eastAsia="en-US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cs="Arial"/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cs="Arial"/>
      <w:b/>
      <w:i/>
      <w:iCs/>
      <w:sz w:val="24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cs="Arial"/>
      <w:b/>
      <w:bCs/>
      <w:sz w:val="20"/>
    </w:rPr>
  </w:style>
  <w:style w:type="paragraph" w:styleId="4">
    <w:name w:val="heading 4"/>
    <w:basedOn w:val="a"/>
    <w:next w:val="a"/>
    <w:qFormat/>
    <w:pPr>
      <w:keepNext/>
      <w:outlineLvl w:val="3"/>
    </w:pPr>
    <w:rPr>
      <w:rFonts w:cs="Arial"/>
      <w:i/>
      <w:iCs/>
      <w:sz w:val="20"/>
    </w:rPr>
  </w:style>
  <w:style w:type="paragraph" w:styleId="5">
    <w:name w:val="heading 5"/>
    <w:basedOn w:val="a"/>
    <w:next w:val="a"/>
    <w:qFormat/>
    <w:pPr>
      <w:keepNext/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outlineLvl w:val="5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320"/>
        <w:tab w:val="right" w:pos="8640"/>
      </w:tabs>
    </w:pPr>
  </w:style>
  <w:style w:type="paragraph" w:styleId="a4">
    <w:name w:val="footer"/>
    <w:aliases w:val="Footer"/>
    <w:basedOn w:val="a"/>
    <w:pPr>
      <w:tabs>
        <w:tab w:val="center" w:pos="4320"/>
        <w:tab w:val="right" w:pos="8640"/>
      </w:tabs>
    </w:pPr>
  </w:style>
  <w:style w:type="character" w:styleId="a5">
    <w:name w:val="page number"/>
    <w:basedOn w:val="a0"/>
    <w:rPr>
      <w:rFonts w:ascii="Arial" w:hAnsi="Arial"/>
      <w:sz w:val="22"/>
    </w:rPr>
  </w:style>
  <w:style w:type="paragraph" w:customStyle="1" w:styleId="Subject">
    <w:name w:val="Subject"/>
    <w:basedOn w:val="a"/>
    <w:rsid w:val="004D21E4"/>
    <w:pPr>
      <w:spacing w:line="240" w:lineRule="exact"/>
    </w:pPr>
    <w:rPr>
      <w:b/>
      <w:bCs/>
      <w:color w:val="000000"/>
      <w:sz w:val="20"/>
      <w:szCs w:val="20"/>
      <w:lang w:val="de-DE" w:eastAsia="de-DE"/>
    </w:rPr>
  </w:style>
  <w:style w:type="character" w:styleId="a6">
    <w:name w:val="Hyperlink"/>
    <w:basedOn w:val="a0"/>
    <w:rsid w:val="009F31DA"/>
    <w:rPr>
      <w:color w:val="0000FF"/>
      <w:u w:val="single"/>
    </w:rPr>
  </w:style>
  <w:style w:type="character" w:styleId="a7">
    <w:name w:val="FollowedHyperlink"/>
    <w:basedOn w:val="a0"/>
    <w:rsid w:val="008E0ABD"/>
    <w:rPr>
      <w:color w:val="800080"/>
      <w:u w:val="single"/>
    </w:rPr>
  </w:style>
  <w:style w:type="paragraph" w:styleId="a8">
    <w:name w:val="List Paragraph"/>
    <w:basedOn w:val="a"/>
    <w:uiPriority w:val="34"/>
    <w:qFormat/>
    <w:rsid w:val="001D2C1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beckhoff.com.c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beckhoff.com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hb.zhang@beckhoff.com.cn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ork\1_Beckhoff\2_&#21326;&#19996;&#21306;&#36164;&#26009;\China%20East%20Tech\2_&#25216;&#26415;&#25991;&#26723;&#24635;&#32467;\2017&#24180;&#21326;&#19996;&#21306;&#25216;&#26415;&#24635;&#32467;&#27169;&#26495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2017年华东区技术总结模板.dot</Template>
  <TotalTime>92</TotalTime>
  <Pages>6</Pages>
  <Words>263</Words>
  <Characters>1502</Characters>
  <Application>Microsoft Office Word</Application>
  <DocSecurity>0</DocSecurity>
  <Lines>12</Lines>
  <Paragraphs>3</Paragraphs>
  <ScaleCrop>false</ScaleCrop>
  <Company>Beckhoff Automation</Company>
  <LinksUpToDate>false</LinksUpToDate>
  <CharactersWithSpaces>1762</CharactersWithSpaces>
  <SharedDoc>false</SharedDoc>
  <HLinks>
    <vt:vector size="30" baseType="variant">
      <vt:variant>
        <vt:i4>4849753</vt:i4>
      </vt:variant>
      <vt:variant>
        <vt:i4>15</vt:i4>
      </vt:variant>
      <vt:variant>
        <vt:i4>0</vt:i4>
      </vt:variant>
      <vt:variant>
        <vt:i4>5</vt:i4>
      </vt:variant>
      <vt:variant>
        <vt:lpwstr>http://www.beckhoff.com/</vt:lpwstr>
      </vt:variant>
      <vt:variant>
        <vt:lpwstr/>
      </vt:variant>
      <vt:variant>
        <vt:i4>4784154</vt:i4>
      </vt:variant>
      <vt:variant>
        <vt:i4>12</vt:i4>
      </vt:variant>
      <vt:variant>
        <vt:i4>0</vt:i4>
      </vt:variant>
      <vt:variant>
        <vt:i4>5</vt:i4>
      </vt:variant>
      <vt:variant>
        <vt:lpwstr>\\169.254.77.117\Public\Data.txt</vt:lpwstr>
      </vt:variant>
      <vt:variant>
        <vt:lpwstr/>
      </vt:variant>
      <vt:variant>
        <vt:i4>4718619</vt:i4>
      </vt:variant>
      <vt:variant>
        <vt:i4>9</vt:i4>
      </vt:variant>
      <vt:variant>
        <vt:i4>0</vt:i4>
      </vt:variant>
      <vt:variant>
        <vt:i4>5</vt:i4>
      </vt:variant>
      <vt:variant>
        <vt:lpwstr>\\\\169.254.77.117\\Public\\Data.txt</vt:lpwstr>
      </vt:variant>
      <vt:variant>
        <vt:lpwstr/>
      </vt:variant>
      <vt:variant>
        <vt:i4>2621442</vt:i4>
      </vt:variant>
      <vt:variant>
        <vt:i4>6</vt:i4>
      </vt:variant>
      <vt:variant>
        <vt:i4>0</vt:i4>
      </vt:variant>
      <vt:variant>
        <vt:i4>5</vt:i4>
      </vt:variant>
      <vt:variant>
        <vt:lpwstr>mailto:y.wang@beckhoff.com.cn</vt:lpwstr>
      </vt:variant>
      <vt:variant>
        <vt:lpwstr/>
      </vt:variant>
      <vt:variant>
        <vt:i4>2424890</vt:i4>
      </vt:variant>
      <vt:variant>
        <vt:i4>0</vt:i4>
      </vt:variant>
      <vt:variant>
        <vt:i4>0</vt:i4>
      </vt:variant>
      <vt:variant>
        <vt:i4>5</vt:i4>
      </vt:variant>
      <vt:variant>
        <vt:lpwstr>http://www.beckhoff.com.cn/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Beckhoff 技术文档模板</dc:title>
  <dc:subject/>
  <dc:creator>Jack Tu 涂智杰</dc:creator>
  <cp:keywords/>
  <dc:description/>
  <cp:lastModifiedBy>York Zhou 周耀纲</cp:lastModifiedBy>
  <cp:revision>22</cp:revision>
  <cp:lastPrinted>1899-12-31T16:00:00Z</cp:lastPrinted>
  <dcterms:created xsi:type="dcterms:W3CDTF">2017-10-09T06:31:00Z</dcterms:created>
  <dcterms:modified xsi:type="dcterms:W3CDTF">2019-05-04T04:57:00Z</dcterms:modified>
</cp:coreProperties>
</file>